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393"/>
      </w:tblGrid>
      <w:tr w:rsidR="00DD25A9" w:rsidRPr="0021064B" w14:paraId="10E479EC" w14:textId="77777777" w:rsidTr="00D75D9C">
        <w:trPr>
          <w:trHeight w:val="2541"/>
        </w:trPr>
        <w:tc>
          <w:tcPr>
            <w:tcW w:w="9355" w:type="dxa"/>
            <w:gridSpan w:val="2"/>
          </w:tcPr>
          <w:p w14:paraId="0A0E1E45" w14:textId="77777777" w:rsidR="00CE1385" w:rsidRPr="0021064B" w:rsidRDefault="00CE1385" w:rsidP="00CE1385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ДЕПАРТАМЕНТ КУЛЬТУРЫ ГОРОДА МОСКВЫ</w:t>
            </w:r>
          </w:p>
          <w:p w14:paraId="5AABEE5E" w14:textId="77777777" w:rsidR="00DD25A9" w:rsidRPr="0021064B" w:rsidRDefault="00DD25A9" w:rsidP="00A575BC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Государственное бюдже</w:t>
            </w:r>
            <w:r w:rsidR="0021064B" w:rsidRPr="0021064B">
              <w:rPr>
                <w:rFonts w:cs="Times New Roman"/>
                <w:sz w:val="28"/>
                <w:szCs w:val="28"/>
              </w:rPr>
              <w:t>тное учреждение</w:t>
            </w:r>
            <w:r w:rsidR="00704BFA">
              <w:rPr>
                <w:rFonts w:cs="Times New Roman"/>
                <w:sz w:val="28"/>
                <w:szCs w:val="28"/>
              </w:rPr>
              <w:t xml:space="preserve"> </w:t>
            </w:r>
            <w:r w:rsidRPr="0021064B">
              <w:rPr>
                <w:rFonts w:cs="Times New Roman"/>
                <w:sz w:val="28"/>
                <w:szCs w:val="28"/>
              </w:rPr>
              <w:t xml:space="preserve">дополнительного </w:t>
            </w:r>
            <w:r w:rsidR="0021064B" w:rsidRPr="0021064B">
              <w:rPr>
                <w:rFonts w:cs="Times New Roman"/>
                <w:sz w:val="28"/>
                <w:szCs w:val="28"/>
              </w:rPr>
              <w:t>образования города Москвы</w:t>
            </w:r>
            <w:r w:rsidR="00704BFA">
              <w:rPr>
                <w:rFonts w:cs="Times New Roman"/>
                <w:sz w:val="28"/>
                <w:szCs w:val="28"/>
              </w:rPr>
              <w:t xml:space="preserve"> </w:t>
            </w:r>
            <w:r w:rsidR="00D40EB3">
              <w:rPr>
                <w:rFonts w:cs="Times New Roman"/>
                <w:sz w:val="28"/>
                <w:szCs w:val="28"/>
              </w:rPr>
              <w:t>"</w:t>
            </w:r>
            <w:r w:rsidR="00A575BC">
              <w:rPr>
                <w:rFonts w:cs="Times New Roman"/>
                <w:sz w:val="28"/>
                <w:szCs w:val="28"/>
              </w:rPr>
              <w:t>Детская музыкальная школа № 76</w:t>
            </w:r>
            <w:r w:rsidR="00D40EB3">
              <w:rPr>
                <w:rFonts w:cs="Times New Roman"/>
                <w:sz w:val="28"/>
                <w:szCs w:val="28"/>
              </w:rPr>
              <w:t>"</w:t>
            </w:r>
          </w:p>
        </w:tc>
      </w:tr>
      <w:tr w:rsidR="006B389E" w:rsidRPr="0021064B" w14:paraId="2DE1C0C7" w14:textId="77777777" w:rsidTr="0036660D">
        <w:trPr>
          <w:trHeight w:val="3242"/>
        </w:trPr>
        <w:tc>
          <w:tcPr>
            <w:tcW w:w="4962" w:type="dxa"/>
          </w:tcPr>
          <w:p w14:paraId="407DFC1A" w14:textId="77777777" w:rsidR="006B389E" w:rsidRPr="0021064B" w:rsidRDefault="006B389E" w:rsidP="006B389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  <w:p w14:paraId="3C3D570C" w14:textId="77777777" w:rsidR="006B389E" w:rsidRDefault="006B389E" w:rsidP="006B389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ПРИНЯТО</w:t>
            </w:r>
          </w:p>
          <w:p w14:paraId="18414CE4" w14:textId="77777777" w:rsidR="006B389E" w:rsidRDefault="006B389E" w:rsidP="006B389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 заседании</w:t>
            </w:r>
          </w:p>
          <w:p w14:paraId="1C2F7F07" w14:textId="77777777" w:rsidR="006B389E" w:rsidRDefault="006B389E" w:rsidP="006B389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педагогического совета</w:t>
            </w:r>
          </w:p>
          <w:p w14:paraId="6528EBDC" w14:textId="77777777" w:rsidR="006B389E" w:rsidRDefault="006B389E" w:rsidP="006B389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ГБУДО г. Москвы </w:t>
            </w:r>
          </w:p>
          <w:p w14:paraId="6DED393A" w14:textId="77777777" w:rsidR="006B389E" w:rsidRDefault="006B389E" w:rsidP="006B389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 № 76"</w:t>
            </w:r>
          </w:p>
          <w:p w14:paraId="40B94BE6" w14:textId="77777777" w:rsidR="006B389E" w:rsidRPr="006B74AE" w:rsidRDefault="006B389E" w:rsidP="006B389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Протокол № 4</w:t>
            </w:r>
          </w:p>
          <w:p w14:paraId="2F8476F7" w14:textId="1FA18AB4" w:rsidR="006B389E" w:rsidRPr="0021064B" w:rsidRDefault="006B389E" w:rsidP="006B389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 "18"</w:t>
            </w:r>
            <w:r w:rsidRPr="006B74AE">
              <w:rPr>
                <w:rFonts w:cs="Times New Roman"/>
                <w:sz w:val="28"/>
                <w:szCs w:val="28"/>
              </w:rPr>
              <w:t xml:space="preserve"> августа</w:t>
            </w:r>
            <w:r>
              <w:rPr>
                <w:rFonts w:cs="Times New Roman"/>
                <w:sz w:val="28"/>
                <w:szCs w:val="28"/>
              </w:rPr>
              <w:t xml:space="preserve"> 20</w:t>
            </w:r>
            <w:r w:rsidRPr="006B74AE">
              <w:rPr>
                <w:rFonts w:cs="Times New Roman"/>
                <w:sz w:val="28"/>
                <w:szCs w:val="28"/>
              </w:rPr>
              <w:t>2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1064B">
              <w:rPr>
                <w:rFonts w:cs="Times New Roman"/>
                <w:sz w:val="28"/>
                <w:szCs w:val="28"/>
              </w:rPr>
              <w:t>г.</w:t>
            </w:r>
          </w:p>
        </w:tc>
        <w:tc>
          <w:tcPr>
            <w:tcW w:w="4393" w:type="dxa"/>
          </w:tcPr>
          <w:p w14:paraId="1352CE32" w14:textId="77777777" w:rsidR="006B389E" w:rsidRPr="0021064B" w:rsidRDefault="006B389E" w:rsidP="006B389E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6ABD0D7B" w14:textId="77777777" w:rsidR="006B389E" w:rsidRPr="006E49CE" w:rsidRDefault="006B389E" w:rsidP="006B389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УТВЕРЖДАЮ</w:t>
            </w:r>
          </w:p>
          <w:p w14:paraId="71BB2629" w14:textId="21FC318A" w:rsidR="006B389E" w:rsidRPr="0021064B" w:rsidRDefault="006B389E" w:rsidP="006B389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И.</w:t>
            </w:r>
            <w:r w:rsidR="0035731A">
              <w:rPr>
                <w:rFonts w:cs="Times New Roman"/>
                <w:sz w:val="28"/>
                <w:szCs w:val="28"/>
              </w:rPr>
              <w:t>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. </w:t>
            </w:r>
            <w:r w:rsidR="004D6E30">
              <w:rPr>
                <w:rFonts w:cs="Times New Roman"/>
                <w:sz w:val="28"/>
                <w:szCs w:val="28"/>
              </w:rPr>
              <w:t>д</w:t>
            </w:r>
            <w:r>
              <w:rPr>
                <w:rFonts w:cs="Times New Roman"/>
                <w:sz w:val="28"/>
                <w:szCs w:val="28"/>
              </w:rPr>
              <w:t>иректора</w:t>
            </w:r>
          </w:p>
          <w:p w14:paraId="33B3E41D" w14:textId="77777777" w:rsidR="006B389E" w:rsidRDefault="006B389E" w:rsidP="006B389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ГБУДО г. Москвы</w:t>
            </w:r>
          </w:p>
          <w:p w14:paraId="1742F1B2" w14:textId="77777777" w:rsidR="006B389E" w:rsidRDefault="006B389E" w:rsidP="006B389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 № 76"</w:t>
            </w:r>
          </w:p>
          <w:p w14:paraId="7E3F063D" w14:textId="77777777" w:rsidR="006B389E" w:rsidRDefault="006B389E" w:rsidP="006B389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Приказ от 18.08.2026</w:t>
            </w:r>
          </w:p>
          <w:p w14:paraId="52DF446D" w14:textId="77777777" w:rsidR="006B389E" w:rsidRDefault="006B389E" w:rsidP="006B389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№ 25/ОД </w:t>
            </w:r>
          </w:p>
          <w:p w14:paraId="5A50E396" w14:textId="77777777" w:rsidR="006B389E" w:rsidRPr="0021064B" w:rsidRDefault="006B389E" w:rsidP="006B389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_____</w:t>
            </w:r>
            <w:r w:rsidRPr="0021064B">
              <w:rPr>
                <w:rFonts w:cs="Times New Roman"/>
                <w:sz w:val="28"/>
                <w:szCs w:val="28"/>
              </w:rPr>
              <w:t>______</w:t>
            </w:r>
            <w:r>
              <w:rPr>
                <w:rFonts w:cs="Times New Roman"/>
                <w:sz w:val="28"/>
                <w:szCs w:val="28"/>
              </w:rPr>
              <w:t>____</w:t>
            </w:r>
            <w:r w:rsidRPr="0021064B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М.Н. Ерошкина</w:t>
            </w:r>
          </w:p>
          <w:p w14:paraId="296BF6A4" w14:textId="77777777" w:rsidR="006B389E" w:rsidRPr="0021064B" w:rsidRDefault="006B389E" w:rsidP="006B389E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D25A9" w:rsidRPr="0021064B" w14:paraId="7B5E4FE5" w14:textId="77777777" w:rsidTr="00D75D9C">
        <w:trPr>
          <w:trHeight w:val="3530"/>
        </w:trPr>
        <w:tc>
          <w:tcPr>
            <w:tcW w:w="9355" w:type="dxa"/>
            <w:gridSpan w:val="2"/>
            <w:vAlign w:val="center"/>
          </w:tcPr>
          <w:p w14:paraId="48AD6BE8" w14:textId="77777777" w:rsidR="005E244E" w:rsidRPr="0021064B" w:rsidRDefault="00DD25A9" w:rsidP="005E244E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pacing w:val="0"/>
                <w:sz w:val="32"/>
                <w:szCs w:val="32"/>
              </w:rPr>
            </w:pPr>
            <w:r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Допо</w:t>
            </w:r>
            <w:r w:rsidR="005E244E"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 xml:space="preserve">лнительная предпрофессиональная </w:t>
            </w:r>
            <w:r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общеобразовательная программа в области музыкального искусства</w:t>
            </w:r>
          </w:p>
          <w:p w14:paraId="40118669" w14:textId="77777777" w:rsidR="00DD25A9" w:rsidRPr="001C0D48" w:rsidRDefault="00D40EB3" w:rsidP="001C0D48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</w:t>
            </w:r>
            <w:r w:rsidR="00A2399A"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Струнные инструменты</w:t>
            </w: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</w:t>
            </w:r>
          </w:p>
        </w:tc>
      </w:tr>
      <w:tr w:rsidR="00DD25A9" w:rsidRPr="0021064B" w14:paraId="6DC8BE6C" w14:textId="77777777" w:rsidTr="00D75D9C">
        <w:trPr>
          <w:trHeight w:val="2985"/>
        </w:trPr>
        <w:tc>
          <w:tcPr>
            <w:tcW w:w="9355" w:type="dxa"/>
            <w:gridSpan w:val="2"/>
            <w:vAlign w:val="center"/>
          </w:tcPr>
          <w:p w14:paraId="6C2BF7A7" w14:textId="77777777" w:rsidR="00D75D9C" w:rsidRPr="0021064B" w:rsidRDefault="00D75D9C" w:rsidP="00D75D9C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</w:tc>
      </w:tr>
      <w:tr w:rsidR="00DD25A9" w:rsidRPr="0021064B" w14:paraId="67EF1D63" w14:textId="77777777" w:rsidTr="00704BFA">
        <w:tc>
          <w:tcPr>
            <w:tcW w:w="4962" w:type="dxa"/>
          </w:tcPr>
          <w:p w14:paraId="493E1FB5" w14:textId="77777777" w:rsidR="00DD25A9" w:rsidRPr="0021064B" w:rsidRDefault="00DD25A9" w:rsidP="00DD25A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393" w:type="dxa"/>
          </w:tcPr>
          <w:p w14:paraId="6F5340F0" w14:textId="77777777" w:rsidR="00DD25A9" w:rsidRPr="0021064B" w:rsidRDefault="00DD25A9" w:rsidP="00DD25A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D25A9" w:rsidRPr="0021064B" w14:paraId="5AB65654" w14:textId="77777777" w:rsidTr="00D75D9C">
        <w:trPr>
          <w:trHeight w:val="1446"/>
        </w:trPr>
        <w:tc>
          <w:tcPr>
            <w:tcW w:w="9355" w:type="dxa"/>
            <w:gridSpan w:val="2"/>
            <w:vAlign w:val="bottom"/>
          </w:tcPr>
          <w:p w14:paraId="5B4755E0" w14:textId="345DA398" w:rsidR="00DD25A9" w:rsidRPr="002957CB" w:rsidRDefault="006A26D9" w:rsidP="00CD7E2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МОСКВА 20</w:t>
            </w:r>
            <w:r>
              <w:rPr>
                <w:rFonts w:cs="Times New Roman"/>
                <w:sz w:val="28"/>
                <w:szCs w:val="28"/>
                <w:lang w:val="en-US"/>
              </w:rPr>
              <w:t>2</w:t>
            </w:r>
            <w:r w:rsidR="006B389E">
              <w:rPr>
                <w:rFonts w:cs="Times New Roman"/>
                <w:sz w:val="28"/>
                <w:szCs w:val="28"/>
              </w:rPr>
              <w:t>6</w:t>
            </w:r>
          </w:p>
        </w:tc>
      </w:tr>
    </w:tbl>
    <w:p w14:paraId="201ABA32" w14:textId="77777777" w:rsidR="00DD25A9" w:rsidRPr="0021064B" w:rsidRDefault="00DD25A9">
      <w:pPr>
        <w:spacing w:after="160" w:line="259" w:lineRule="auto"/>
        <w:ind w:firstLine="0"/>
        <w:contextualSpacing w:val="0"/>
        <w:jc w:val="left"/>
        <w:rPr>
          <w:rFonts w:cs="Times New Roman"/>
          <w:sz w:val="28"/>
          <w:szCs w:val="28"/>
        </w:rPr>
      </w:pPr>
      <w:r w:rsidRPr="0021064B">
        <w:rPr>
          <w:rFonts w:cs="Times New Roman"/>
          <w:sz w:val="28"/>
          <w:szCs w:val="28"/>
        </w:rPr>
        <w:br w:type="page"/>
      </w:r>
    </w:p>
    <w:p w14:paraId="3C65D64C" w14:textId="77777777" w:rsidR="004B50A1" w:rsidRPr="001C0D48" w:rsidRDefault="00DE3DFB" w:rsidP="00DE3DFB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Составитель</w:t>
      </w:r>
      <w:r w:rsidR="004B50A1" w:rsidRPr="001C0D48">
        <w:rPr>
          <w:rFonts w:cs="Times New Roman"/>
          <w:szCs w:val="24"/>
        </w:rPr>
        <w:t xml:space="preserve">: </w:t>
      </w:r>
      <w:proofErr w:type="spellStart"/>
      <w:r>
        <w:rPr>
          <w:rFonts w:cs="Times New Roman"/>
          <w:szCs w:val="24"/>
        </w:rPr>
        <w:t>К.А.Некрасов</w:t>
      </w:r>
      <w:proofErr w:type="spellEnd"/>
      <w:r>
        <w:rPr>
          <w:rFonts w:cs="Times New Roman"/>
          <w:szCs w:val="24"/>
        </w:rPr>
        <w:t xml:space="preserve">, методист </w:t>
      </w:r>
      <w:r w:rsidR="00A2399A">
        <w:rPr>
          <w:rFonts w:cs="Times New Roman"/>
          <w:szCs w:val="24"/>
        </w:rPr>
        <w:t xml:space="preserve">научно-методического отдела </w:t>
      </w:r>
      <w:r>
        <w:rPr>
          <w:rFonts w:cs="Times New Roman"/>
          <w:szCs w:val="24"/>
        </w:rPr>
        <w:t xml:space="preserve">ГБУ ДПО г. Москвы </w:t>
      </w:r>
      <w:r w:rsidR="00D40EB3">
        <w:rPr>
          <w:rFonts w:cs="Times New Roman"/>
          <w:szCs w:val="24"/>
        </w:rPr>
        <w:t>"</w:t>
      </w:r>
      <w:r>
        <w:rPr>
          <w:rFonts w:cs="Times New Roman"/>
          <w:szCs w:val="24"/>
        </w:rPr>
        <w:t>ДОП СКИ</w:t>
      </w:r>
      <w:r w:rsidR="00D40EB3">
        <w:rPr>
          <w:rFonts w:cs="Times New Roman"/>
          <w:szCs w:val="24"/>
        </w:rPr>
        <w:t>"</w:t>
      </w:r>
      <w:r>
        <w:rPr>
          <w:rFonts w:cs="Times New Roman"/>
          <w:szCs w:val="24"/>
        </w:rPr>
        <w:t>.</w:t>
      </w:r>
    </w:p>
    <w:p w14:paraId="29DAFC0D" w14:textId="77777777" w:rsidR="00693EB4" w:rsidRDefault="00D75D9C" w:rsidP="00704BFA">
      <w:pPr>
        <w:rPr>
          <w:rFonts w:cs="Times New Roman"/>
          <w:szCs w:val="24"/>
        </w:rPr>
      </w:pPr>
      <w:r w:rsidRPr="001C0D48">
        <w:rPr>
          <w:rFonts w:cs="Times New Roman"/>
          <w:szCs w:val="24"/>
        </w:rPr>
        <w:t>Редактор</w:t>
      </w:r>
      <w:r w:rsidR="00704BFA">
        <w:rPr>
          <w:rFonts w:cs="Times New Roman"/>
          <w:szCs w:val="24"/>
        </w:rPr>
        <w:t xml:space="preserve">: </w:t>
      </w:r>
      <w:proofErr w:type="spellStart"/>
      <w:r w:rsidR="00704BFA">
        <w:rPr>
          <w:rFonts w:cs="Times New Roman"/>
          <w:szCs w:val="24"/>
        </w:rPr>
        <w:t>А.Ю.</w:t>
      </w:r>
      <w:r w:rsidR="009D0D07">
        <w:rPr>
          <w:rFonts w:cs="Times New Roman"/>
          <w:szCs w:val="24"/>
        </w:rPr>
        <w:t>Самохвалова</w:t>
      </w:r>
      <w:proofErr w:type="spellEnd"/>
      <w:r w:rsidR="009D0D07">
        <w:rPr>
          <w:rFonts w:cs="Times New Roman"/>
          <w:szCs w:val="24"/>
        </w:rPr>
        <w:t>, специалист по учебно-методической работе научно-методического отдела</w:t>
      </w:r>
      <w:r w:rsidR="00A2399A" w:rsidRPr="00A2399A">
        <w:t xml:space="preserve"> </w:t>
      </w:r>
      <w:r w:rsidR="00A2399A" w:rsidRPr="00A2399A">
        <w:rPr>
          <w:rFonts w:cs="Times New Roman"/>
          <w:szCs w:val="24"/>
        </w:rPr>
        <w:t xml:space="preserve">ГБУ ДПО г. Москвы </w:t>
      </w:r>
      <w:r w:rsidR="00D40EB3">
        <w:rPr>
          <w:rFonts w:cs="Times New Roman"/>
          <w:szCs w:val="24"/>
        </w:rPr>
        <w:t>"</w:t>
      </w:r>
      <w:r w:rsidR="00A2399A" w:rsidRPr="00A2399A">
        <w:rPr>
          <w:rFonts w:cs="Times New Roman"/>
          <w:szCs w:val="24"/>
        </w:rPr>
        <w:t>ДОП СКИ</w:t>
      </w:r>
      <w:r w:rsidR="00D40EB3">
        <w:rPr>
          <w:rFonts w:cs="Times New Roman"/>
          <w:szCs w:val="24"/>
        </w:rPr>
        <w:t>"</w:t>
      </w:r>
      <w:r w:rsidR="001C0D48">
        <w:rPr>
          <w:rFonts w:cs="Times New Roman"/>
          <w:szCs w:val="24"/>
        </w:rPr>
        <w:t>.</w:t>
      </w:r>
    </w:p>
    <w:p w14:paraId="51043B6A" w14:textId="77777777" w:rsidR="00693EB4" w:rsidRDefault="00693EB4" w:rsidP="00704BFA">
      <w:pPr>
        <w:rPr>
          <w:rFonts w:cs="Times New Roman"/>
          <w:szCs w:val="24"/>
        </w:rPr>
      </w:pPr>
    </w:p>
    <w:p w14:paraId="2A68304B" w14:textId="338BD824" w:rsidR="00581596" w:rsidRDefault="00693EB4" w:rsidP="00704BFA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Изменения внесены </w:t>
      </w:r>
      <w:proofErr w:type="spellStart"/>
      <w:r>
        <w:rPr>
          <w:rFonts w:cs="Times New Roman"/>
          <w:szCs w:val="24"/>
        </w:rPr>
        <w:t>М.Н.Ерошкиной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зам.директора</w:t>
      </w:r>
      <w:proofErr w:type="spellEnd"/>
      <w:r>
        <w:rPr>
          <w:rFonts w:cs="Times New Roman"/>
          <w:szCs w:val="24"/>
        </w:rPr>
        <w:t xml:space="preserve"> по УВР ГУБДО г. Москвы ДМШ № 76</w:t>
      </w:r>
    </w:p>
    <w:p w14:paraId="16EF9C3F" w14:textId="0149D516" w:rsidR="00F720E3" w:rsidRDefault="00F720E3" w:rsidP="00704BFA">
      <w:pPr>
        <w:rPr>
          <w:rFonts w:cs="Times New Roman"/>
          <w:szCs w:val="24"/>
        </w:rPr>
      </w:pPr>
    </w:p>
    <w:p w14:paraId="08806950" w14:textId="75DB120E" w:rsidR="00F720E3" w:rsidRDefault="00F720E3" w:rsidP="00704BFA">
      <w:pPr>
        <w:rPr>
          <w:rFonts w:cs="Times New Roman"/>
          <w:szCs w:val="24"/>
        </w:rPr>
      </w:pPr>
    </w:p>
    <w:p w14:paraId="70508C82" w14:textId="18FA482B" w:rsidR="00F720E3" w:rsidRDefault="00F720E3" w:rsidP="00704BFA">
      <w:pPr>
        <w:rPr>
          <w:rFonts w:cs="Times New Roman"/>
          <w:szCs w:val="24"/>
        </w:rPr>
      </w:pPr>
    </w:p>
    <w:p w14:paraId="54AF5E08" w14:textId="77777777" w:rsidR="00F720E3" w:rsidRPr="001C0D48" w:rsidRDefault="00F720E3" w:rsidP="00704BFA">
      <w:pPr>
        <w:rPr>
          <w:rFonts w:cs="Times New Roman"/>
          <w:szCs w:val="24"/>
        </w:rPr>
      </w:pPr>
    </w:p>
    <w:p w14:paraId="7A117E77" w14:textId="77777777" w:rsidR="000F39AB" w:rsidRPr="0021064B" w:rsidRDefault="000F39AB" w:rsidP="000F39AB">
      <w:pPr>
        <w:ind w:left="-284" w:hanging="425"/>
        <w:rPr>
          <w:rFonts w:cs="Times New Roman"/>
          <w:sz w:val="28"/>
          <w:szCs w:val="28"/>
        </w:rPr>
      </w:pPr>
      <w:bookmarkStart w:id="0" w:name="_Toc488321300"/>
      <w:r w:rsidRPr="0021064B">
        <w:rPr>
          <w:rFonts w:cs="Times New Roman"/>
          <w:b/>
          <w:sz w:val="28"/>
          <w:szCs w:val="28"/>
        </w:rPr>
        <w:t xml:space="preserve">СТРУКТУРА дополнительной предпрофессиональной общеобразовательной программы в области музыкального искусства </w:t>
      </w:r>
      <w:r>
        <w:rPr>
          <w:rFonts w:cs="Times New Roman"/>
          <w:b/>
          <w:sz w:val="28"/>
          <w:szCs w:val="28"/>
        </w:rPr>
        <w:t>"</w:t>
      </w:r>
      <w:r w:rsidR="00357CB8">
        <w:rPr>
          <w:rFonts w:cs="Times New Roman"/>
          <w:b/>
          <w:sz w:val="28"/>
          <w:szCs w:val="28"/>
        </w:rPr>
        <w:t>Струнные инструменты</w:t>
      </w:r>
      <w:r>
        <w:rPr>
          <w:rFonts w:cs="Times New Roman"/>
          <w:b/>
          <w:sz w:val="28"/>
          <w:szCs w:val="28"/>
        </w:rPr>
        <w:t>"</w:t>
      </w:r>
    </w:p>
    <w:p w14:paraId="0C2D978A" w14:textId="77777777" w:rsidR="000F39AB" w:rsidRPr="000F39AB" w:rsidRDefault="000F39AB" w:rsidP="000F39AB">
      <w:pPr>
        <w:pStyle w:val="a9"/>
        <w:numPr>
          <w:ilvl w:val="0"/>
          <w:numId w:val="38"/>
        </w:numPr>
        <w:rPr>
          <w:rFonts w:cs="Times New Roman"/>
          <w:lang w:val="en-US"/>
        </w:rPr>
      </w:pPr>
      <w:proofErr w:type="spellStart"/>
      <w:r w:rsidRPr="000F39AB">
        <w:rPr>
          <w:rFonts w:cs="Times New Roman"/>
          <w:lang w:val="en-US"/>
        </w:rPr>
        <w:t>Пояснительная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записка</w:t>
      </w:r>
      <w:proofErr w:type="spellEnd"/>
    </w:p>
    <w:p w14:paraId="4C1B49CC" w14:textId="77777777" w:rsidR="000F39AB" w:rsidRPr="000F39AB" w:rsidRDefault="000F39AB" w:rsidP="000F39AB">
      <w:pPr>
        <w:ind w:left="1414" w:hanging="705"/>
        <w:rPr>
          <w:rFonts w:cs="Times New Roman"/>
        </w:rPr>
      </w:pPr>
      <w:r>
        <w:rPr>
          <w:rFonts w:cs="Times New Roman"/>
          <w:lang w:val="en-US"/>
        </w:rPr>
        <w:t>II</w:t>
      </w:r>
      <w:r w:rsidRPr="000F39AB">
        <w:rPr>
          <w:rFonts w:cs="Times New Roman"/>
        </w:rPr>
        <w:t>.</w:t>
      </w:r>
      <w:r w:rsidRPr="000F39AB">
        <w:t xml:space="preserve"> </w:t>
      </w:r>
      <w:r w:rsidRPr="004F2E86">
        <w:tab/>
      </w:r>
      <w:r w:rsidRPr="000F39AB">
        <w:rPr>
          <w:rFonts w:cs="Times New Roman"/>
        </w:rPr>
        <w:t>Планируемые результаты освоения обучающимися общеобразовательной программы</w:t>
      </w:r>
    </w:p>
    <w:p w14:paraId="4DEAE795" w14:textId="77777777" w:rsidR="000F39AB" w:rsidRPr="000F39AB" w:rsidRDefault="000F39AB" w:rsidP="000F39AB">
      <w:pPr>
        <w:pStyle w:val="a9"/>
        <w:numPr>
          <w:ilvl w:val="0"/>
          <w:numId w:val="39"/>
        </w:numPr>
        <w:rPr>
          <w:rFonts w:cs="Times New Roman"/>
        </w:rPr>
      </w:pPr>
      <w:r w:rsidRPr="000F39AB">
        <w:rPr>
          <w:rFonts w:cs="Times New Roman"/>
        </w:rPr>
        <w:t>Оценка качества реализации общеобразовательной программы</w:t>
      </w:r>
    </w:p>
    <w:p w14:paraId="47C31C1D" w14:textId="77777777" w:rsidR="000F39AB" w:rsidRDefault="000F39AB" w:rsidP="00B423A3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IV.</w:t>
      </w:r>
      <w:r w:rsidRPr="000F39AB">
        <w:t xml:space="preserve"> </w:t>
      </w:r>
      <w:r>
        <w:rPr>
          <w:lang w:val="en-US"/>
        </w:rPr>
        <w:tab/>
      </w:r>
      <w:proofErr w:type="spellStart"/>
      <w:r w:rsidRPr="000F39AB">
        <w:rPr>
          <w:rFonts w:cs="Times New Roman"/>
          <w:lang w:val="en-US"/>
        </w:rPr>
        <w:t>Программа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деятельности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образовательного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учреждения</w:t>
      </w:r>
      <w:proofErr w:type="spellEnd"/>
    </w:p>
    <w:p w14:paraId="231A6E56" w14:textId="77777777" w:rsidR="000F39AB" w:rsidRDefault="000F39AB" w:rsidP="00B423A3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V.</w:t>
      </w:r>
      <w:r w:rsidRPr="000F39AB">
        <w:t xml:space="preserve"> </w:t>
      </w:r>
      <w:r>
        <w:rPr>
          <w:lang w:val="en-US"/>
        </w:rPr>
        <w:tab/>
      </w:r>
      <w:proofErr w:type="spellStart"/>
      <w:r w:rsidRPr="000F39AB">
        <w:rPr>
          <w:rFonts w:cs="Times New Roman"/>
          <w:lang w:val="en-US"/>
        </w:rPr>
        <w:t>Рабочие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учебные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планы</w:t>
      </w:r>
      <w:proofErr w:type="spellEnd"/>
    </w:p>
    <w:p w14:paraId="48079F00" w14:textId="77777777" w:rsidR="000F39AB" w:rsidRDefault="000F39AB" w:rsidP="00B423A3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VI.</w:t>
      </w:r>
      <w:r w:rsidRPr="000F39AB">
        <w:t xml:space="preserve"> </w:t>
      </w:r>
      <w:r>
        <w:rPr>
          <w:lang w:val="en-US"/>
        </w:rPr>
        <w:tab/>
      </w:r>
      <w:proofErr w:type="spellStart"/>
      <w:r w:rsidRPr="000F39AB">
        <w:rPr>
          <w:rFonts w:cs="Times New Roman"/>
          <w:lang w:val="en-US"/>
        </w:rPr>
        <w:t>Графики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образовательного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процесса</w:t>
      </w:r>
      <w:proofErr w:type="spellEnd"/>
    </w:p>
    <w:p w14:paraId="676BA0F5" w14:textId="77777777" w:rsidR="00B423A3" w:rsidRPr="000F39AB" w:rsidRDefault="000F39AB" w:rsidP="00B423A3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VII.</w:t>
      </w:r>
      <w:r w:rsidRPr="000F39AB">
        <w:t xml:space="preserve"> </w:t>
      </w:r>
      <w:r>
        <w:rPr>
          <w:lang w:val="en-US"/>
        </w:rPr>
        <w:tab/>
      </w:r>
      <w:proofErr w:type="spellStart"/>
      <w:r w:rsidRPr="000F39AB">
        <w:rPr>
          <w:rFonts w:cs="Times New Roman"/>
          <w:lang w:val="en-US"/>
        </w:rPr>
        <w:t>Программы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учебных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предметов</w:t>
      </w:r>
      <w:proofErr w:type="spellEnd"/>
      <w:r w:rsidRPr="000F39AB">
        <w:rPr>
          <w:rFonts w:cs="Times New Roman"/>
          <w:lang w:val="en-US"/>
        </w:rPr>
        <w:t xml:space="preserve"> </w:t>
      </w:r>
      <w:r w:rsidR="00B423A3" w:rsidRPr="000F39AB">
        <w:rPr>
          <w:rFonts w:cs="Times New Roman"/>
          <w:lang w:val="en-US"/>
        </w:rPr>
        <w:br w:type="page"/>
      </w:r>
    </w:p>
    <w:p w14:paraId="270ACEAB" w14:textId="77777777" w:rsidR="003160B8" w:rsidRPr="0021064B" w:rsidRDefault="003160B8" w:rsidP="003A6D8D">
      <w:pPr>
        <w:pStyle w:val="af3"/>
      </w:pPr>
      <w:r w:rsidRPr="0021064B">
        <w:lastRenderedPageBreak/>
        <w:t>Пояснительная записка</w:t>
      </w:r>
      <w:bookmarkEnd w:id="0"/>
    </w:p>
    <w:p w14:paraId="64A72CAB" w14:textId="77777777" w:rsidR="00CD2319" w:rsidRPr="0021064B" w:rsidRDefault="00B46924" w:rsidP="000F1747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Дополнительная предпрофессиональная общеобразовательная программа в области музыкального искусства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(далее – программа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) разработана </w:t>
      </w:r>
      <w:r w:rsidR="00551F1E" w:rsidRPr="0021064B">
        <w:rPr>
          <w:rFonts w:cs="Times New Roman"/>
        </w:rPr>
        <w:t>в соответствии с</w:t>
      </w:r>
      <w:r w:rsidR="0021064B">
        <w:rPr>
          <w:rFonts w:cs="Times New Roman"/>
        </w:rPr>
        <w:t xml:space="preserve"> Ф</w:t>
      </w:r>
      <w:r w:rsidRPr="0021064B">
        <w:rPr>
          <w:rFonts w:cs="Times New Roman"/>
        </w:rPr>
        <w:t>едеральным</w:t>
      </w:r>
      <w:r w:rsidR="00501AD0" w:rsidRPr="0021064B">
        <w:rPr>
          <w:rFonts w:cs="Times New Roman"/>
        </w:rPr>
        <w:t>и</w:t>
      </w:r>
      <w:r w:rsidR="00D030FE" w:rsidRPr="0021064B">
        <w:rPr>
          <w:rFonts w:cs="Times New Roman"/>
        </w:rPr>
        <w:t xml:space="preserve"> гос</w:t>
      </w:r>
      <w:r w:rsidRPr="0021064B">
        <w:rPr>
          <w:rFonts w:cs="Times New Roman"/>
        </w:rPr>
        <w:t>ударственным</w:t>
      </w:r>
      <w:r w:rsidR="00501AD0" w:rsidRPr="0021064B">
        <w:rPr>
          <w:rFonts w:cs="Times New Roman"/>
        </w:rPr>
        <w:t>и</w:t>
      </w:r>
      <w:r w:rsidR="00D030FE" w:rsidRPr="0021064B">
        <w:rPr>
          <w:rFonts w:cs="Times New Roman"/>
        </w:rPr>
        <w:t xml:space="preserve"> требования</w:t>
      </w:r>
      <w:r w:rsidRPr="0021064B">
        <w:rPr>
          <w:rFonts w:cs="Times New Roman"/>
        </w:rPr>
        <w:t>м</w:t>
      </w:r>
      <w:r w:rsidR="00D030FE" w:rsidRPr="0021064B">
        <w:rPr>
          <w:rFonts w:cs="Times New Roman"/>
        </w:rPr>
        <w:t xml:space="preserve"> (далее </w:t>
      </w:r>
      <w:r w:rsidR="0021064B">
        <w:rPr>
          <w:rFonts w:cs="Times New Roman"/>
        </w:rPr>
        <w:t>–</w:t>
      </w:r>
      <w:r w:rsidR="00D030FE" w:rsidRPr="0021064B">
        <w:rPr>
          <w:rFonts w:cs="Times New Roman"/>
        </w:rPr>
        <w:t xml:space="preserve"> ФГТ)</w:t>
      </w:r>
      <w:r w:rsidR="000F1747" w:rsidRPr="0021064B">
        <w:rPr>
          <w:rFonts w:cs="Times New Roman"/>
        </w:rPr>
        <w:t xml:space="preserve"> и определяет содержание и организацию образовате</w:t>
      </w:r>
      <w:r w:rsidR="00501AD0" w:rsidRPr="0021064B">
        <w:rPr>
          <w:rFonts w:cs="Times New Roman"/>
        </w:rPr>
        <w:t xml:space="preserve">льного процесса по </w:t>
      </w:r>
      <w:r w:rsidR="003E3F36" w:rsidRPr="005B242E">
        <w:rPr>
          <w:rFonts w:cs="Times New Roman"/>
        </w:rPr>
        <w:t>направлению</w:t>
      </w:r>
      <w:r w:rsidR="000F1747" w:rsidRPr="0021064B">
        <w:rPr>
          <w:rFonts w:cs="Times New Roman"/>
        </w:rPr>
        <w:t xml:space="preserve">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="00501AD0" w:rsidRPr="0021064B">
        <w:rPr>
          <w:rFonts w:cs="Times New Roman"/>
        </w:rPr>
        <w:t xml:space="preserve"> (</w:t>
      </w:r>
      <w:r w:rsidR="000F1747" w:rsidRPr="0021064B">
        <w:rPr>
          <w:rFonts w:cs="Times New Roman"/>
        </w:rPr>
        <w:t xml:space="preserve">на отделении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="00501AD0" w:rsidRPr="0021064B">
        <w:rPr>
          <w:rFonts w:cs="Times New Roman"/>
        </w:rPr>
        <w:t>)</w:t>
      </w:r>
      <w:r w:rsidR="000F1747" w:rsidRPr="0021064B">
        <w:rPr>
          <w:rFonts w:cs="Times New Roman"/>
        </w:rPr>
        <w:t xml:space="preserve"> в </w:t>
      </w:r>
      <w:r w:rsidR="00247619" w:rsidRPr="0021064B">
        <w:rPr>
          <w:rFonts w:cs="Times New Roman"/>
        </w:rPr>
        <w:t>Г</w:t>
      </w:r>
      <w:r w:rsidR="001C0D48">
        <w:rPr>
          <w:rFonts w:cs="Times New Roman"/>
        </w:rPr>
        <w:t>БУДО</w:t>
      </w:r>
      <w:r w:rsidR="00451021" w:rsidRPr="0021064B">
        <w:rPr>
          <w:rFonts w:cs="Times New Roman"/>
        </w:rPr>
        <w:t xml:space="preserve"> г. Москвы </w:t>
      </w:r>
      <w:r w:rsidR="00D40EB3">
        <w:rPr>
          <w:rFonts w:cs="Times New Roman"/>
        </w:rPr>
        <w:t>"</w:t>
      </w:r>
      <w:r w:rsidR="00836BF6">
        <w:rPr>
          <w:rFonts w:cs="Times New Roman"/>
        </w:rPr>
        <w:t>ДМШ №76</w:t>
      </w:r>
      <w:r w:rsidR="00D40EB3">
        <w:rPr>
          <w:rFonts w:cs="Times New Roman"/>
        </w:rPr>
        <w:t>"</w:t>
      </w:r>
      <w:r w:rsidR="000F1747" w:rsidRPr="0021064B">
        <w:rPr>
          <w:rFonts w:cs="Times New Roman"/>
        </w:rPr>
        <w:t>.</w:t>
      </w:r>
      <w:r w:rsidR="00551F1E" w:rsidRPr="0021064B">
        <w:rPr>
          <w:rFonts w:cs="Times New Roman"/>
        </w:rPr>
        <w:t xml:space="preserve"> Данная программа регулирует порядок приёма и отбора кандидатов на обучение по специальности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="00551F1E" w:rsidRPr="0021064B">
        <w:rPr>
          <w:rFonts w:cs="Times New Roman"/>
        </w:rPr>
        <w:t>, критерии оценки при проведении промежуточной и итоговой аттестации, требо</w:t>
      </w:r>
      <w:r w:rsidR="008A59A8" w:rsidRPr="0021064B">
        <w:rPr>
          <w:rFonts w:cs="Times New Roman"/>
        </w:rPr>
        <w:t>вания к материально-технической базе, методическому</w:t>
      </w:r>
      <w:r w:rsidR="00551F1E" w:rsidRPr="0021064B">
        <w:rPr>
          <w:rFonts w:cs="Times New Roman"/>
        </w:rPr>
        <w:t xml:space="preserve"> сопровожд</w:t>
      </w:r>
      <w:r w:rsidR="00501AD0" w:rsidRPr="0021064B">
        <w:rPr>
          <w:rFonts w:cs="Times New Roman"/>
        </w:rPr>
        <w:t>ению образовательного процесса,</w:t>
      </w:r>
      <w:r w:rsidR="00501AD0" w:rsidRPr="0021064B">
        <w:rPr>
          <w:rFonts w:cs="Times New Roman"/>
          <w:b/>
        </w:rPr>
        <w:t xml:space="preserve"> </w:t>
      </w:r>
      <w:r w:rsidR="00934A4B" w:rsidRPr="0021064B">
        <w:rPr>
          <w:rFonts w:cs="Times New Roman"/>
        </w:rPr>
        <w:t>и ориентирована</w:t>
      </w:r>
      <w:r w:rsidR="000F1747" w:rsidRPr="0021064B">
        <w:rPr>
          <w:rFonts w:cs="Times New Roman"/>
        </w:rPr>
        <w:t xml:space="preserve"> на творческое, эстетическое, духовно-нравственное развитие обучающегося, создание основы для приобретения им опыта исполнительской практики, самостоятельной работы по изучению и постижению музыкального искусства.</w:t>
      </w:r>
    </w:p>
    <w:p w14:paraId="7C697EF3" w14:textId="77777777" w:rsidR="00551F1E" w:rsidRPr="0021064B" w:rsidRDefault="00551F1E" w:rsidP="00551F1E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учитывает возрастные и индивидуальные особенности обучающихся и направлена на:</w:t>
      </w:r>
    </w:p>
    <w:p w14:paraId="76382084" w14:textId="77777777" w:rsidR="00551F1E" w:rsidRPr="0021064B" w:rsidRDefault="00551F1E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выявление одаренных детей в области музыкального искусства в раннем детском возрасте;</w:t>
      </w:r>
    </w:p>
    <w:p w14:paraId="62446C0D" w14:textId="77777777" w:rsidR="00551F1E" w:rsidRPr="0021064B" w:rsidRDefault="00551F1E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14:paraId="75F2118D" w14:textId="77777777" w:rsidR="00551F1E" w:rsidRDefault="00551F1E" w:rsidP="00CA56D5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 xml:space="preserve">приобретение детьми знаний, умений и навыков игры на </w:t>
      </w:r>
      <w:r w:rsidR="00CA56D5" w:rsidRPr="00CA56D5">
        <w:rPr>
          <w:rFonts w:cs="Times New Roman"/>
        </w:rPr>
        <w:t>одном из</w:t>
      </w:r>
      <w:r w:rsidR="00836BF6">
        <w:rPr>
          <w:rFonts w:cs="Times New Roman"/>
        </w:rPr>
        <w:t xml:space="preserve"> струнных инструментов (скрипка</w:t>
      </w:r>
      <w:r w:rsidR="00CA56D5" w:rsidRPr="00CA56D5">
        <w:rPr>
          <w:rFonts w:cs="Times New Roman"/>
        </w:rPr>
        <w:t>)</w:t>
      </w:r>
      <w:r w:rsidRPr="0021064B">
        <w:rPr>
          <w:rFonts w:cs="Times New Roman"/>
        </w:rPr>
        <w:t>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14:paraId="62983E77" w14:textId="77777777" w:rsidR="00836392" w:rsidRPr="0021064B" w:rsidRDefault="00836392" w:rsidP="00551F1E">
      <w:pPr>
        <w:pStyle w:val="a9"/>
        <w:numPr>
          <w:ilvl w:val="0"/>
          <w:numId w:val="9"/>
        </w:numPr>
        <w:rPr>
          <w:rFonts w:cs="Times New Roman"/>
        </w:rPr>
      </w:pPr>
      <w:r>
        <w:rPr>
          <w:rFonts w:cs="Times New Roman"/>
        </w:rPr>
        <w:t>приобретение детьми умений и навыков</w:t>
      </w:r>
      <w:r w:rsidR="00836BF6">
        <w:rPr>
          <w:rFonts w:cs="Times New Roman"/>
        </w:rPr>
        <w:t xml:space="preserve"> сольного, ансамблевого </w:t>
      </w:r>
      <w:r>
        <w:rPr>
          <w:rFonts w:cs="Times New Roman"/>
        </w:rPr>
        <w:t>исполнительства;</w:t>
      </w:r>
    </w:p>
    <w:p w14:paraId="05A138F8" w14:textId="77777777" w:rsidR="00551F1E" w:rsidRPr="0021064B" w:rsidRDefault="00551F1E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приобретение детьми опыта творческой деятельности;</w:t>
      </w:r>
    </w:p>
    <w:p w14:paraId="15133E7D" w14:textId="77777777" w:rsidR="00551F1E" w:rsidRDefault="00551F1E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овладение детьми духовными и культурными ценностями народов мира;</w:t>
      </w:r>
    </w:p>
    <w:p w14:paraId="1E510453" w14:textId="77777777" w:rsidR="00551F1E" w:rsidRPr="0021064B" w:rsidRDefault="00551F1E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подготовку одаренн</w:t>
      </w:r>
      <w:r w:rsidR="00072D5A" w:rsidRPr="0021064B">
        <w:rPr>
          <w:rFonts w:cs="Times New Roman"/>
        </w:rPr>
        <w:t>ых детей к поступлению в образовательные учреждения, реализ</w:t>
      </w:r>
      <w:r w:rsidR="00247619" w:rsidRPr="0021064B">
        <w:rPr>
          <w:rFonts w:cs="Times New Roman"/>
        </w:rPr>
        <w:t>ующие основные профессиональные</w:t>
      </w:r>
      <w:r w:rsidRPr="0021064B">
        <w:rPr>
          <w:rFonts w:cs="Times New Roman"/>
        </w:rPr>
        <w:t xml:space="preserve"> образовательные программы в области музыкального искусства.</w:t>
      </w:r>
    </w:p>
    <w:p w14:paraId="251F9F7F" w14:textId="77777777" w:rsidR="00934A4B" w:rsidRPr="0021064B" w:rsidRDefault="00AF36B5" w:rsidP="00934A4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>С целью обеспечения высокого качества образования, его доступности, открытости, привлекательности для обучающихся, их родителей (законных п</w:t>
      </w:r>
      <w:r w:rsidR="003E3F36">
        <w:rPr>
          <w:rFonts w:cs="Times New Roman"/>
        </w:rPr>
        <w:t xml:space="preserve">редставителей) и всего общества; </w:t>
      </w:r>
      <w:r w:rsidR="003E3F36" w:rsidRPr="005B242E">
        <w:rPr>
          <w:rFonts w:cs="Times New Roman"/>
        </w:rPr>
        <w:t>а также, с целью</w:t>
      </w:r>
      <w:r w:rsidRPr="0021064B">
        <w:rPr>
          <w:rFonts w:cs="Times New Roman"/>
        </w:rPr>
        <w:t xml:space="preserve"> духовно-нравственного развития, эстетического воспитания и художес</w:t>
      </w:r>
      <w:r w:rsidR="00551F1E" w:rsidRPr="0021064B">
        <w:rPr>
          <w:rFonts w:cs="Times New Roman"/>
        </w:rPr>
        <w:t>твенного становления личности</w:t>
      </w:r>
      <w:r w:rsidR="00934A4B" w:rsidRPr="0021064B">
        <w:rPr>
          <w:rFonts w:cs="Times New Roman"/>
        </w:rPr>
        <w:t xml:space="preserve"> в</w:t>
      </w:r>
      <w:r w:rsidR="00247619" w:rsidRPr="0021064B">
        <w:rPr>
          <w:rFonts w:cs="Times New Roman"/>
        </w:rPr>
        <w:t xml:space="preserve">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D40EB3">
        <w:rPr>
          <w:rFonts w:cs="Times New Roman"/>
        </w:rPr>
        <w:t>"</w:t>
      </w:r>
      <w:r w:rsidR="00836BF6">
        <w:rPr>
          <w:rFonts w:cs="Times New Roman"/>
        </w:rPr>
        <w:t>ДМШ №</w:t>
      </w:r>
      <w:r w:rsidR="002957CB">
        <w:rPr>
          <w:rFonts w:cs="Times New Roman"/>
        </w:rPr>
        <w:t xml:space="preserve"> </w:t>
      </w:r>
      <w:r w:rsidR="00836BF6">
        <w:rPr>
          <w:rFonts w:cs="Times New Roman"/>
        </w:rPr>
        <w:t>76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934A4B" w:rsidRPr="0021064B">
        <w:rPr>
          <w:rFonts w:cs="Times New Roman"/>
        </w:rPr>
        <w:t xml:space="preserve">создана комфортная развивающая образовательная среда, обеспечивающая возможность: </w:t>
      </w:r>
    </w:p>
    <w:p w14:paraId="49369F95" w14:textId="77777777"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выявления и развития одаренн</w:t>
      </w:r>
      <w:r w:rsidR="008A59A8" w:rsidRPr="0021064B">
        <w:rPr>
          <w:rFonts w:cs="Times New Roman"/>
        </w:rPr>
        <w:t xml:space="preserve">ых детей в области музыкального </w:t>
      </w:r>
      <w:r w:rsidR="009628C8" w:rsidRPr="0021064B">
        <w:rPr>
          <w:rFonts w:cs="Times New Roman"/>
        </w:rPr>
        <w:t xml:space="preserve">образования, </w:t>
      </w:r>
      <w:r w:rsidRPr="0021064B">
        <w:rPr>
          <w:rFonts w:cs="Times New Roman"/>
        </w:rPr>
        <w:t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</w:t>
      </w:r>
      <w:r w:rsidR="00AA717C" w:rsidRPr="0021064B">
        <w:rPr>
          <w:rFonts w:cs="Times New Roman"/>
        </w:rPr>
        <w:t>изованных представлений и др.);</w:t>
      </w:r>
    </w:p>
    <w:p w14:paraId="4F94E5CE" w14:textId="77777777"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посещений обучающимися учреждений культуры (филармоний, выставочных</w:t>
      </w:r>
      <w:r w:rsidR="00AA717C" w:rsidRPr="0021064B">
        <w:rPr>
          <w:rFonts w:cs="Times New Roman"/>
        </w:rPr>
        <w:t xml:space="preserve"> залов, театров, музеев и др.);</w:t>
      </w:r>
    </w:p>
    <w:p w14:paraId="1E40DF0A" w14:textId="77777777"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творческой и культурно-просветительской деятельности совместно с другими школами искусств, в том числе по различным видам искусств, </w:t>
      </w:r>
      <w:r w:rsidR="00934A4B" w:rsidRPr="0021064B">
        <w:rPr>
          <w:rFonts w:cs="Times New Roman"/>
        </w:rPr>
        <w:t xml:space="preserve">с образовательными </w:t>
      </w:r>
      <w:r w:rsidR="00934A4B" w:rsidRPr="0021064B">
        <w:rPr>
          <w:rFonts w:cs="Times New Roman"/>
        </w:rPr>
        <w:lastRenderedPageBreak/>
        <w:t>учреждениями</w:t>
      </w:r>
      <w:r w:rsidRPr="0021064B">
        <w:rPr>
          <w:rFonts w:cs="Times New Roman"/>
        </w:rPr>
        <w:t xml:space="preserve"> среднего профессионального и высшего профессиональног</w:t>
      </w:r>
      <w:r w:rsidR="00934A4B" w:rsidRPr="0021064B">
        <w:rPr>
          <w:rFonts w:cs="Times New Roman"/>
        </w:rPr>
        <w:t>о образования;</w:t>
      </w:r>
    </w:p>
    <w:p w14:paraId="39B935E2" w14:textId="77777777"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эффективной самостоятельной работы обучающихся при поддержке педагогических работников и родителей (законн</w:t>
      </w:r>
      <w:r w:rsidR="00AA717C" w:rsidRPr="0021064B">
        <w:rPr>
          <w:rFonts w:cs="Times New Roman"/>
        </w:rPr>
        <w:t>ых представителей) обучающихся;</w:t>
      </w:r>
    </w:p>
    <w:p w14:paraId="1155023C" w14:textId="77777777"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построения содержания программы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с учетом индивидуального развития детей, а также тех или иных особенностей </w:t>
      </w:r>
      <w:r w:rsidR="003E3F36" w:rsidRPr="005B242E">
        <w:rPr>
          <w:rFonts w:cs="Times New Roman"/>
        </w:rPr>
        <w:t>города Москвы</w:t>
      </w:r>
      <w:r w:rsidRPr="0021064B">
        <w:rPr>
          <w:rFonts w:cs="Times New Roman"/>
        </w:rPr>
        <w:t xml:space="preserve">; </w:t>
      </w:r>
    </w:p>
    <w:p w14:paraId="05437731" w14:textId="77777777" w:rsidR="00D030FE" w:rsidRPr="0021064B" w:rsidRDefault="00934A4B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эффективного управления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D40EB3">
        <w:rPr>
          <w:rFonts w:cs="Times New Roman"/>
        </w:rPr>
        <w:t>"</w:t>
      </w:r>
      <w:r w:rsidR="00836BF6">
        <w:rPr>
          <w:rFonts w:cs="Times New Roman"/>
        </w:rPr>
        <w:t>ДМШ №76</w:t>
      </w:r>
      <w:r w:rsidR="00D40EB3">
        <w:rPr>
          <w:rFonts w:cs="Times New Roman"/>
        </w:rPr>
        <w:t>"</w:t>
      </w:r>
      <w:r w:rsidR="00AF36B5" w:rsidRPr="0021064B">
        <w:rPr>
          <w:rFonts w:cs="Times New Roman"/>
        </w:rPr>
        <w:t>.</w:t>
      </w:r>
    </w:p>
    <w:p w14:paraId="0840398B" w14:textId="77777777" w:rsidR="00D030FE" w:rsidRPr="0021064B" w:rsidRDefault="00B46924" w:rsidP="00CD2319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>П</w:t>
      </w:r>
      <w:r w:rsidR="00414FC3" w:rsidRPr="0021064B">
        <w:rPr>
          <w:rFonts w:cs="Times New Roman"/>
        </w:rPr>
        <w:t xml:space="preserve">рограмма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="00414FC3" w:rsidRPr="0021064B">
        <w:rPr>
          <w:rFonts w:cs="Times New Roman"/>
        </w:rPr>
        <w:t xml:space="preserve"> разработана</w:t>
      </w:r>
      <w:r w:rsidR="00D030FE" w:rsidRPr="0021064B">
        <w:rPr>
          <w:rFonts w:cs="Times New Roman"/>
        </w:rPr>
        <w:t xml:space="preserve"> с учетом:</w:t>
      </w:r>
    </w:p>
    <w:p w14:paraId="22EC3974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 xml:space="preserve">обеспечения преемственности </w:t>
      </w:r>
      <w:r w:rsidR="00414FC3" w:rsidRPr="0021064B">
        <w:rPr>
          <w:rFonts w:cs="Times New Roman"/>
        </w:rPr>
        <w:t xml:space="preserve">общеобразовательной программы </w:t>
      </w:r>
      <w:r w:rsidR="00B46924" w:rsidRPr="0021064B">
        <w:rPr>
          <w:rFonts w:cs="Times New Roman"/>
        </w:rPr>
        <w:t xml:space="preserve">и </w:t>
      </w:r>
      <w:r w:rsidRPr="0021064B">
        <w:rPr>
          <w:rFonts w:cs="Times New Roman"/>
        </w:rPr>
        <w:t>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искусства;</w:t>
      </w:r>
    </w:p>
    <w:p w14:paraId="5B64D435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сохранения единства образовательного пространства Российской Федерации в сфере культуры и искусства.</w:t>
      </w:r>
    </w:p>
    <w:p w14:paraId="462DD084" w14:textId="77777777" w:rsidR="00D030FE" w:rsidRPr="0021064B" w:rsidRDefault="00B46924" w:rsidP="00CD2319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ориентирована</w:t>
      </w:r>
      <w:r w:rsidR="00D030FE" w:rsidRPr="0021064B">
        <w:rPr>
          <w:rFonts w:cs="Times New Roman"/>
        </w:rPr>
        <w:t xml:space="preserve"> на:</w:t>
      </w:r>
    </w:p>
    <w:p w14:paraId="66A53AEE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6BD2BAA3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14:paraId="0E4EFAED" w14:textId="77777777" w:rsidR="00D030FE" w:rsidRPr="0021064B" w:rsidRDefault="00B5749E" w:rsidP="00CD2319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формирование у обучающ</w:t>
      </w:r>
      <w:r w:rsidR="00D030FE" w:rsidRPr="0021064B">
        <w:rPr>
          <w:rFonts w:cs="Times New Roman"/>
        </w:rPr>
        <w:t xml:space="preserve">ихся </w:t>
      </w:r>
      <w:r>
        <w:rPr>
          <w:rFonts w:cs="Times New Roman"/>
        </w:rPr>
        <w:t xml:space="preserve">умения </w:t>
      </w:r>
      <w:r w:rsidR="00D030FE" w:rsidRPr="0021064B">
        <w:rPr>
          <w:rFonts w:cs="Times New Roman"/>
        </w:rPr>
        <w:t>самостоятельно воспринимать и оценивать культурные ценности;</w:t>
      </w:r>
    </w:p>
    <w:p w14:paraId="06FD0562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33C42551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14:paraId="06D86E6B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выработку у обучающихся личностных качеств, способствующих освоению в соответствии с программными требованиями учебной информации, приобретению навыков творческой деятельности,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14:paraId="3810B81E" w14:textId="77777777" w:rsidR="009F077A" w:rsidRPr="0021064B" w:rsidRDefault="003E3F36" w:rsidP="004A0F69">
      <w:pPr>
        <w:pStyle w:val="a9"/>
        <w:numPr>
          <w:ilvl w:val="1"/>
          <w:numId w:val="8"/>
        </w:numPr>
        <w:rPr>
          <w:rFonts w:cs="Times New Roman"/>
        </w:rPr>
      </w:pPr>
      <w:bookmarkStart w:id="1" w:name="Par60"/>
      <w:bookmarkEnd w:id="1"/>
      <w:r w:rsidRPr="005B242E">
        <w:rPr>
          <w:rFonts w:cs="Times New Roman"/>
        </w:rPr>
        <w:t>В соответствии с Положением о приёме и ФГТ,</w:t>
      </w:r>
      <w:r>
        <w:rPr>
          <w:rFonts w:cs="Times New Roman"/>
        </w:rPr>
        <w:t xml:space="preserve"> н</w:t>
      </w:r>
      <w:r w:rsidR="00934A4B" w:rsidRPr="0021064B">
        <w:rPr>
          <w:rFonts w:cs="Times New Roman"/>
        </w:rPr>
        <w:t>а обучение</w:t>
      </w:r>
      <w:r w:rsidR="00247619" w:rsidRPr="0021064B">
        <w:rPr>
          <w:rFonts w:cs="Times New Roman"/>
        </w:rPr>
        <w:t xml:space="preserve">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D40EB3">
        <w:rPr>
          <w:rFonts w:cs="Times New Roman"/>
        </w:rPr>
        <w:t>"</w:t>
      </w:r>
      <w:r w:rsidR="00836BF6" w:rsidRPr="00836BF6">
        <w:rPr>
          <w:rFonts w:cs="Times New Roman"/>
        </w:rPr>
        <w:t xml:space="preserve"> </w:t>
      </w:r>
      <w:r w:rsidR="00836BF6">
        <w:rPr>
          <w:rFonts w:cs="Times New Roman"/>
        </w:rPr>
        <w:t>ДМШ №76</w:t>
      </w:r>
      <w:r w:rsidR="00D40EB3">
        <w:rPr>
          <w:rFonts w:cs="Times New Roman"/>
        </w:rPr>
        <w:t>"</w:t>
      </w:r>
      <w:r w:rsidR="00934A4B" w:rsidRPr="0021064B">
        <w:rPr>
          <w:rFonts w:cs="Times New Roman"/>
        </w:rPr>
        <w:t xml:space="preserve"> по программе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="00934A4B" w:rsidRPr="0021064B">
        <w:rPr>
          <w:rFonts w:cs="Times New Roman"/>
        </w:rPr>
        <w:t xml:space="preserve"> принимаются дети в возрасте от 6 </w:t>
      </w:r>
      <w:r w:rsidR="002D5389">
        <w:rPr>
          <w:rFonts w:cs="Times New Roman"/>
        </w:rPr>
        <w:t>лет 6 месяцев до 9</w:t>
      </w:r>
      <w:r w:rsidR="009F077A" w:rsidRPr="0021064B">
        <w:rPr>
          <w:rFonts w:cs="Times New Roman"/>
        </w:rPr>
        <w:t xml:space="preserve"> лет включите</w:t>
      </w:r>
      <w:r w:rsidR="002A7C7C" w:rsidRPr="0021064B">
        <w:rPr>
          <w:rFonts w:cs="Times New Roman"/>
        </w:rPr>
        <w:t>льно</w:t>
      </w:r>
      <w:r w:rsidR="00C31B6A">
        <w:rPr>
          <w:rFonts w:cs="Times New Roman"/>
        </w:rPr>
        <w:t xml:space="preserve">, </w:t>
      </w:r>
      <w:r w:rsidR="00652BB5">
        <w:rPr>
          <w:rFonts w:cs="Times New Roman"/>
        </w:rPr>
        <w:t xml:space="preserve">успешно </w:t>
      </w:r>
      <w:r w:rsidR="00C31B6A">
        <w:rPr>
          <w:rFonts w:cs="Times New Roman"/>
        </w:rPr>
        <w:t>прошедшие</w:t>
      </w:r>
      <w:r w:rsidR="009F077A" w:rsidRPr="0021064B">
        <w:rPr>
          <w:rFonts w:cs="Times New Roman"/>
        </w:rPr>
        <w:t xml:space="preserve"> вступительные испытания </w:t>
      </w:r>
      <w:r w:rsidR="00934A4B" w:rsidRPr="0021064B">
        <w:rPr>
          <w:rFonts w:cs="Times New Roman"/>
        </w:rPr>
        <w:t>с целью выявления их творческих способностей.</w:t>
      </w:r>
      <w:r w:rsidR="004A0F69" w:rsidRPr="0021064B">
        <w:rPr>
          <w:rFonts w:cs="Times New Roman"/>
        </w:rPr>
        <w:t xml:space="preserve"> </w:t>
      </w:r>
      <w:r w:rsidR="00934A4B" w:rsidRPr="0021064B">
        <w:rPr>
          <w:rFonts w:cs="Times New Roman"/>
        </w:rPr>
        <w:t>Отбор детей проводится в форме творческих заданий, позволяющих определить нал</w:t>
      </w:r>
      <w:r w:rsidR="00AA717C" w:rsidRPr="0021064B">
        <w:rPr>
          <w:rFonts w:cs="Times New Roman"/>
        </w:rPr>
        <w:t xml:space="preserve">ичие музыкальных способностей – </w:t>
      </w:r>
      <w:r w:rsidR="00934A4B" w:rsidRPr="0021064B">
        <w:rPr>
          <w:rFonts w:cs="Times New Roman"/>
        </w:rPr>
        <w:t>слуха, ритма, памяти.</w:t>
      </w:r>
      <w:r w:rsidR="00FD3871">
        <w:rPr>
          <w:rFonts w:cs="Times New Roman"/>
        </w:rPr>
        <w:t xml:space="preserve"> </w:t>
      </w:r>
      <w:r w:rsidR="00FD3871" w:rsidRPr="002A5B6B">
        <w:rPr>
          <w:rFonts w:cs="Times New Roman"/>
          <w:color w:val="auto"/>
        </w:rPr>
        <w:t>Творческие задания включают в себя исполнение любого песенного материала (подготовленного заранее), повторение (воспроизведение голосом) высоты отдельных звуков, повторение (</w:t>
      </w:r>
      <w:proofErr w:type="spellStart"/>
      <w:r w:rsidR="00FD3871" w:rsidRPr="002A5B6B">
        <w:rPr>
          <w:rFonts w:cs="Times New Roman"/>
          <w:color w:val="auto"/>
        </w:rPr>
        <w:t>прохлопывание</w:t>
      </w:r>
      <w:proofErr w:type="spellEnd"/>
      <w:r w:rsidR="00FD3871" w:rsidRPr="002A5B6B">
        <w:rPr>
          <w:rFonts w:cs="Times New Roman"/>
          <w:color w:val="auto"/>
        </w:rPr>
        <w:t xml:space="preserve">) ритмических последовательностей, определение на слух количества звуков, описание характера и окраски музыкальных </w:t>
      </w:r>
      <w:r w:rsidR="00FD3871" w:rsidRPr="002A5B6B">
        <w:rPr>
          <w:rFonts w:cs="Times New Roman"/>
          <w:color w:val="auto"/>
        </w:rPr>
        <w:lastRenderedPageBreak/>
        <w:t>фрагментов.</w:t>
      </w:r>
      <w:r w:rsidR="00934A4B" w:rsidRPr="0021064B">
        <w:rPr>
          <w:rFonts w:cs="Times New Roman"/>
        </w:rPr>
        <w:t xml:space="preserve"> Дополнительно поступающий может исполнить самостоятельно подготовленные музыкальные произведения на </w:t>
      </w:r>
      <w:r w:rsidR="00867D61">
        <w:rPr>
          <w:rFonts w:cs="Times New Roman"/>
        </w:rPr>
        <w:t>струнном инструменте</w:t>
      </w:r>
      <w:r w:rsidR="00934A4B" w:rsidRPr="0021064B">
        <w:rPr>
          <w:rFonts w:cs="Times New Roman"/>
        </w:rPr>
        <w:t xml:space="preserve">. </w:t>
      </w:r>
      <w:r w:rsidR="009F077A" w:rsidRPr="0021064B">
        <w:rPr>
          <w:rFonts w:cs="Times New Roman"/>
        </w:rPr>
        <w:t>Обучающиеся,</w:t>
      </w:r>
      <w:r w:rsidR="00934A4B" w:rsidRPr="0021064B">
        <w:rPr>
          <w:rFonts w:cs="Times New Roman"/>
        </w:rPr>
        <w:t xml:space="preserve"> приступившие к освоению </w:t>
      </w:r>
      <w:r w:rsidR="009F077A" w:rsidRPr="0021064B">
        <w:rPr>
          <w:rFonts w:cs="Times New Roman"/>
        </w:rPr>
        <w:t>общеобразовательной программы</w:t>
      </w:r>
      <w:r w:rsidR="00934A4B" w:rsidRPr="0021064B">
        <w:rPr>
          <w:rFonts w:cs="Times New Roman"/>
        </w:rPr>
        <w:t xml:space="preserve"> со </w:t>
      </w:r>
      <w:r w:rsidR="006F5AF0">
        <w:rPr>
          <w:rFonts w:cs="Times New Roman"/>
        </w:rPr>
        <w:t>второго</w:t>
      </w:r>
      <w:r w:rsidR="00934A4B" w:rsidRPr="0021064B">
        <w:rPr>
          <w:rFonts w:cs="Times New Roman"/>
        </w:rPr>
        <w:t xml:space="preserve"> по </w:t>
      </w:r>
      <w:r w:rsidR="006F5AF0">
        <w:rPr>
          <w:rFonts w:cs="Times New Roman"/>
        </w:rPr>
        <w:t>седьмой</w:t>
      </w:r>
      <w:r w:rsidR="00934A4B" w:rsidRPr="0021064B">
        <w:rPr>
          <w:rFonts w:cs="Times New Roman"/>
        </w:rPr>
        <w:t xml:space="preserve"> классы включительно</w:t>
      </w:r>
      <w:r w:rsidR="009F077A" w:rsidRPr="0021064B">
        <w:rPr>
          <w:rFonts w:cs="Times New Roman"/>
        </w:rPr>
        <w:t xml:space="preserve"> по причине наличия достаточного уровня знаний, умений и навыков, подтверждённых вступительными и</w:t>
      </w:r>
      <w:r w:rsidR="0082421D" w:rsidRPr="0021064B">
        <w:rPr>
          <w:rFonts w:cs="Times New Roman"/>
        </w:rPr>
        <w:t xml:space="preserve">спытаниями, или зачисленные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D40EB3">
        <w:rPr>
          <w:rFonts w:cs="Times New Roman"/>
        </w:rPr>
        <w:t>"</w:t>
      </w:r>
      <w:r w:rsidR="00836BF6" w:rsidRPr="00836BF6">
        <w:rPr>
          <w:rFonts w:cs="Times New Roman"/>
        </w:rPr>
        <w:t xml:space="preserve"> </w:t>
      </w:r>
      <w:r w:rsidR="00836BF6">
        <w:rPr>
          <w:rFonts w:cs="Times New Roman"/>
        </w:rPr>
        <w:t>ДМШ №</w:t>
      </w:r>
      <w:r w:rsidR="001C7F12" w:rsidRPr="001C7F12">
        <w:rPr>
          <w:rFonts w:cs="Times New Roman"/>
        </w:rPr>
        <w:t xml:space="preserve"> </w:t>
      </w:r>
      <w:r w:rsidR="00836BF6">
        <w:rPr>
          <w:rFonts w:cs="Times New Roman"/>
        </w:rPr>
        <w:t>76</w:t>
      </w:r>
      <w:r w:rsidR="00D40EB3">
        <w:rPr>
          <w:rFonts w:cs="Times New Roman"/>
        </w:rPr>
        <w:t>"</w:t>
      </w:r>
      <w:r w:rsidR="009F077A" w:rsidRPr="0021064B">
        <w:rPr>
          <w:rFonts w:cs="Times New Roman"/>
        </w:rPr>
        <w:t xml:space="preserve"> путём перевода из другого образовательного учреждения</w:t>
      </w:r>
      <w:r w:rsidR="00934A4B" w:rsidRPr="0021064B">
        <w:rPr>
          <w:rFonts w:cs="Times New Roman"/>
        </w:rPr>
        <w:t>,</w:t>
      </w:r>
      <w:r w:rsidR="002A7C7C" w:rsidRPr="0021064B">
        <w:rPr>
          <w:rFonts w:cs="Times New Roman"/>
        </w:rPr>
        <w:t xml:space="preserve"> а также дети с ограниченными возможностями здоровья</w:t>
      </w:r>
      <w:r w:rsidR="00934A4B" w:rsidRPr="0021064B">
        <w:rPr>
          <w:rFonts w:cs="Times New Roman"/>
        </w:rPr>
        <w:t xml:space="preserve"> имеют право на освоение программы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="00934A4B" w:rsidRPr="0021064B">
        <w:rPr>
          <w:rFonts w:cs="Times New Roman"/>
        </w:rPr>
        <w:t xml:space="preserve"> по индивидуальному учебному плану. В выпускные классы (</w:t>
      </w:r>
      <w:r w:rsidR="009D0D07">
        <w:rPr>
          <w:rFonts w:cs="Times New Roman"/>
        </w:rPr>
        <w:t xml:space="preserve">восьмой </w:t>
      </w:r>
      <w:r w:rsidR="002A7C7C" w:rsidRPr="0021064B">
        <w:rPr>
          <w:rFonts w:cs="Times New Roman"/>
        </w:rPr>
        <w:t>или</w:t>
      </w:r>
      <w:r w:rsidR="00934A4B" w:rsidRPr="0021064B">
        <w:rPr>
          <w:rFonts w:cs="Times New Roman"/>
        </w:rPr>
        <w:t xml:space="preserve"> девятый) поступление обучающихся не предусмотрено.</w:t>
      </w:r>
    </w:p>
    <w:p w14:paraId="7474280B" w14:textId="77777777" w:rsidR="00AF36B5" w:rsidRPr="0021064B" w:rsidRDefault="00AF36B5" w:rsidP="00CD2319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Срок освоения программы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для детей, поступивших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D40EB3">
        <w:rPr>
          <w:rFonts w:cs="Times New Roman"/>
        </w:rPr>
        <w:t>"</w:t>
      </w:r>
      <w:r w:rsidR="00836BF6" w:rsidRPr="00836BF6">
        <w:rPr>
          <w:rFonts w:cs="Times New Roman"/>
        </w:rPr>
        <w:t xml:space="preserve"> </w:t>
      </w:r>
      <w:r w:rsidR="00836BF6">
        <w:rPr>
          <w:rFonts w:cs="Times New Roman"/>
        </w:rPr>
        <w:t>ДМШ №</w:t>
      </w:r>
      <w:r w:rsidR="001C7F12" w:rsidRPr="001C7F12">
        <w:rPr>
          <w:rFonts w:cs="Times New Roman"/>
        </w:rPr>
        <w:t xml:space="preserve"> </w:t>
      </w:r>
      <w:r w:rsidR="00836BF6">
        <w:rPr>
          <w:rFonts w:cs="Times New Roman"/>
        </w:rPr>
        <w:t>76</w:t>
      </w:r>
      <w:r w:rsidR="00D40EB3">
        <w:rPr>
          <w:rFonts w:cs="Times New Roman"/>
        </w:rPr>
        <w:t>"</w:t>
      </w:r>
      <w:r w:rsidR="0082421D" w:rsidRPr="0021064B">
        <w:rPr>
          <w:rFonts w:cs="Times New Roman"/>
        </w:rPr>
        <w:t xml:space="preserve"> в первый класс в возрасте от</w:t>
      </w:r>
      <w:r w:rsidRPr="0021064B">
        <w:rPr>
          <w:rFonts w:cs="Times New Roman"/>
        </w:rPr>
        <w:t xml:space="preserve"> </w:t>
      </w:r>
      <w:r w:rsidR="002A7C7C" w:rsidRPr="0021064B">
        <w:rPr>
          <w:rFonts w:cs="Times New Roman"/>
        </w:rPr>
        <w:t>6</w:t>
      </w:r>
      <w:r w:rsidRPr="0021064B">
        <w:rPr>
          <w:rFonts w:cs="Times New Roman"/>
        </w:rPr>
        <w:t xml:space="preserve"> лет </w:t>
      </w:r>
      <w:r w:rsidR="002A7C7C" w:rsidRPr="0021064B">
        <w:rPr>
          <w:rFonts w:cs="Times New Roman"/>
        </w:rPr>
        <w:t>6</w:t>
      </w:r>
      <w:r w:rsidRPr="0021064B">
        <w:rPr>
          <w:rFonts w:cs="Times New Roman"/>
        </w:rPr>
        <w:t xml:space="preserve"> месяцев до </w:t>
      </w:r>
      <w:r w:rsidR="002A7C7C" w:rsidRPr="0021064B">
        <w:rPr>
          <w:rFonts w:cs="Times New Roman"/>
        </w:rPr>
        <w:t>9</w:t>
      </w:r>
      <w:r w:rsidRPr="0021064B">
        <w:rPr>
          <w:rFonts w:cs="Times New Roman"/>
        </w:rPr>
        <w:t xml:space="preserve"> лет, составляет 8 лет.</w:t>
      </w:r>
      <w:r w:rsidR="006321DD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Срок освоения программы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</w:t>
      </w:r>
      <w:r w:rsidR="009D0D07">
        <w:rPr>
          <w:rFonts w:cs="Times New Roman"/>
        </w:rPr>
        <w:t xml:space="preserve"> и составит тогда 9 лет</w:t>
      </w:r>
      <w:r w:rsidRPr="0021064B">
        <w:rPr>
          <w:rFonts w:cs="Times New Roman"/>
        </w:rPr>
        <w:t>.</w:t>
      </w:r>
    </w:p>
    <w:p w14:paraId="27312356" w14:textId="77777777" w:rsidR="000F1747" w:rsidRPr="0021064B" w:rsidRDefault="000F1747" w:rsidP="00CD2319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Учебный план программы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предусматривает следующие предметные области:</w:t>
      </w:r>
    </w:p>
    <w:p w14:paraId="23255F1A" w14:textId="77777777" w:rsidR="000F1747" w:rsidRPr="0021064B" w:rsidRDefault="000F1747" w:rsidP="000F1747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музыкальное исполнительство;</w:t>
      </w:r>
    </w:p>
    <w:p w14:paraId="6BBE3F82" w14:textId="77777777" w:rsidR="000F1747" w:rsidRPr="0021064B" w:rsidRDefault="000F1747" w:rsidP="000F1747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теория и история музыки;</w:t>
      </w:r>
    </w:p>
    <w:p w14:paraId="7C9760F9" w14:textId="77777777" w:rsidR="000F1747" w:rsidRPr="0021064B" w:rsidRDefault="002A7C7C" w:rsidP="000F1747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консультации</w:t>
      </w:r>
      <w:r w:rsidR="000F1747" w:rsidRPr="0021064B">
        <w:rPr>
          <w:rFonts w:cs="Times New Roman"/>
        </w:rPr>
        <w:t>;</w:t>
      </w:r>
    </w:p>
    <w:p w14:paraId="56702F4F" w14:textId="77777777" w:rsidR="000F1747" w:rsidRPr="0021064B" w:rsidRDefault="004D7EE1" w:rsidP="000F1747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промежуточная аттестация</w:t>
      </w:r>
      <w:r w:rsidR="000F1747" w:rsidRPr="0021064B">
        <w:rPr>
          <w:rFonts w:cs="Times New Roman"/>
        </w:rPr>
        <w:t>;</w:t>
      </w:r>
    </w:p>
    <w:p w14:paraId="28D3D779" w14:textId="77777777" w:rsidR="000F1747" w:rsidRPr="0021064B" w:rsidRDefault="000F1747" w:rsidP="000F1747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 xml:space="preserve">итоговая аттестация. </w:t>
      </w:r>
    </w:p>
    <w:p w14:paraId="61FDF467" w14:textId="77777777" w:rsidR="00D777EB" w:rsidRPr="00D23D30" w:rsidRDefault="000F1747" w:rsidP="00B022DE">
      <w:pPr>
        <w:pStyle w:val="a9"/>
        <w:ind w:left="0"/>
        <w:rPr>
          <w:rFonts w:cs="Times New Roman"/>
        </w:rPr>
      </w:pPr>
      <w:r w:rsidRPr="0021064B">
        <w:rPr>
          <w:rFonts w:cs="Times New Roman"/>
        </w:rPr>
        <w:t>Предметные области имеют обязательную и вариативную части, которые состоят из учебных предметов.</w:t>
      </w:r>
      <w:r w:rsidR="00AF36B5" w:rsidRPr="0021064B">
        <w:rPr>
          <w:rFonts w:cs="Times New Roman"/>
        </w:rPr>
        <w:t xml:space="preserve"> Общий объем аудиторной учебной нагрузки обязательной части программы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="00AF36B5" w:rsidRPr="0021064B">
        <w:rPr>
          <w:rFonts w:cs="Times New Roman"/>
        </w:rPr>
        <w:t xml:space="preserve"> со сроком </w:t>
      </w:r>
      <w:r w:rsidR="00AF36B5" w:rsidRPr="00D23D30">
        <w:rPr>
          <w:rFonts w:cs="Times New Roman"/>
        </w:rPr>
        <w:t xml:space="preserve">обучения 8 лет составляет </w:t>
      </w:r>
      <w:r w:rsidR="00867D61" w:rsidRPr="00D23D30">
        <w:rPr>
          <w:rFonts w:cs="Times New Roman"/>
        </w:rPr>
        <w:t>17</w:t>
      </w:r>
      <w:r w:rsidR="00D23D30" w:rsidRPr="00D23D30">
        <w:rPr>
          <w:rFonts w:cs="Times New Roman"/>
        </w:rPr>
        <w:t>44</w:t>
      </w:r>
      <w:r w:rsidR="00AF36B5" w:rsidRPr="00D23D30">
        <w:rPr>
          <w:rFonts w:cs="Times New Roman"/>
        </w:rPr>
        <w:t xml:space="preserve"> часов. При реализации программы </w:t>
      </w:r>
      <w:r w:rsidR="00D40EB3" w:rsidRPr="00D23D30">
        <w:rPr>
          <w:rFonts w:cs="Times New Roman"/>
        </w:rPr>
        <w:t>"</w:t>
      </w:r>
      <w:r w:rsidR="00A2399A" w:rsidRPr="00D23D30">
        <w:rPr>
          <w:rFonts w:cs="Times New Roman"/>
        </w:rPr>
        <w:t>Струнные инструменты</w:t>
      </w:r>
      <w:r w:rsidR="00D40EB3" w:rsidRPr="00D23D30">
        <w:rPr>
          <w:rFonts w:cs="Times New Roman"/>
        </w:rPr>
        <w:t>"</w:t>
      </w:r>
      <w:r w:rsidR="00AF36B5" w:rsidRPr="00D23D30">
        <w:rPr>
          <w:rFonts w:cs="Times New Roman"/>
        </w:rPr>
        <w:t xml:space="preserve"> с дополнительным годом обучения общий объем аудиторной учебной нагрузки обязательной части составляет </w:t>
      </w:r>
      <w:r w:rsidR="00867D61" w:rsidRPr="00D23D30">
        <w:rPr>
          <w:rFonts w:cs="Times New Roman"/>
        </w:rPr>
        <w:t>2008</w:t>
      </w:r>
      <w:r w:rsidR="00AF36B5" w:rsidRPr="00D23D30">
        <w:rPr>
          <w:rFonts w:cs="Times New Roman"/>
        </w:rPr>
        <w:t xml:space="preserve"> час</w:t>
      </w:r>
      <w:r w:rsidR="00D777EB" w:rsidRPr="00D23D30">
        <w:rPr>
          <w:rFonts w:cs="Times New Roman"/>
        </w:rPr>
        <w:t>ов</w:t>
      </w:r>
      <w:r w:rsidR="00AF36B5" w:rsidRPr="00D23D30">
        <w:rPr>
          <w:rFonts w:cs="Times New Roman"/>
        </w:rPr>
        <w:t xml:space="preserve">. </w:t>
      </w:r>
    </w:p>
    <w:p w14:paraId="6695FD24" w14:textId="77777777" w:rsidR="0045333E" w:rsidRDefault="00AF36B5" w:rsidP="00B022DE">
      <w:pPr>
        <w:pStyle w:val="a9"/>
        <w:ind w:left="0"/>
        <w:rPr>
          <w:rFonts w:cs="Times New Roman"/>
        </w:rPr>
      </w:pPr>
      <w:r w:rsidRPr="0021064B">
        <w:rPr>
          <w:rFonts w:cs="Times New Roman"/>
        </w:rPr>
        <w:t>Учебные предметы вариативной части определ</w:t>
      </w:r>
      <w:r w:rsidR="0045333E" w:rsidRPr="0021064B">
        <w:rPr>
          <w:rFonts w:cs="Times New Roman"/>
        </w:rPr>
        <w:t>ены</w:t>
      </w:r>
      <w:r w:rsidRPr="0021064B">
        <w:rPr>
          <w:rFonts w:cs="Times New Roman"/>
        </w:rPr>
        <w:t xml:space="preserve">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D40EB3">
        <w:rPr>
          <w:rFonts w:cs="Times New Roman"/>
        </w:rPr>
        <w:t>"</w:t>
      </w:r>
      <w:r w:rsidR="00836BF6" w:rsidRPr="00836BF6">
        <w:rPr>
          <w:rFonts w:cs="Times New Roman"/>
        </w:rPr>
        <w:t xml:space="preserve"> </w:t>
      </w:r>
      <w:r w:rsidR="00836BF6">
        <w:rPr>
          <w:rFonts w:cs="Times New Roman"/>
        </w:rPr>
        <w:t>ДМШ №</w:t>
      </w:r>
      <w:r w:rsidR="001C7F12" w:rsidRPr="001C7F12">
        <w:rPr>
          <w:rFonts w:cs="Times New Roman"/>
        </w:rPr>
        <w:t xml:space="preserve"> </w:t>
      </w:r>
      <w:r w:rsidR="00836BF6">
        <w:rPr>
          <w:rFonts w:cs="Times New Roman"/>
        </w:rPr>
        <w:t>76</w:t>
      </w:r>
      <w:r w:rsidR="00D40EB3">
        <w:rPr>
          <w:rFonts w:cs="Times New Roman"/>
        </w:rPr>
        <w:t>"</w:t>
      </w:r>
      <w:r w:rsidR="0045333E" w:rsidRPr="0021064B">
        <w:rPr>
          <w:rFonts w:cs="Times New Roman"/>
        </w:rPr>
        <w:t xml:space="preserve"> самостоятельно руководствуясь необходимостью углубления и расширения знаний учащихся по </w:t>
      </w:r>
      <w:r w:rsidR="003E3F36">
        <w:rPr>
          <w:rFonts w:cs="Times New Roman"/>
        </w:rPr>
        <w:t>направлению</w:t>
      </w:r>
      <w:r w:rsidR="0045333E" w:rsidRPr="0021064B">
        <w:rPr>
          <w:rFonts w:cs="Times New Roman"/>
        </w:rPr>
        <w:t xml:space="preserve">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="001919A3">
        <w:rPr>
          <w:rFonts w:cs="Times New Roman"/>
        </w:rPr>
        <w:t>:</w:t>
      </w:r>
    </w:p>
    <w:p w14:paraId="231D333C" w14:textId="77777777" w:rsidR="00B4637A" w:rsidRDefault="00EE47DF" w:rsidP="00B4637A">
      <w:pPr>
        <w:pStyle w:val="a9"/>
        <w:numPr>
          <w:ilvl w:val="0"/>
          <w:numId w:val="36"/>
        </w:numPr>
        <w:rPr>
          <w:rFonts w:cs="Times New Roman"/>
        </w:rPr>
      </w:pPr>
      <w:r>
        <w:rPr>
          <w:rFonts w:cs="Times New Roman"/>
        </w:rPr>
        <w:t>Сольфеджио</w:t>
      </w:r>
    </w:p>
    <w:p w14:paraId="32434084" w14:textId="77777777" w:rsidR="00B4637A" w:rsidRDefault="00B4637A" w:rsidP="00B4637A">
      <w:pPr>
        <w:pStyle w:val="a9"/>
        <w:numPr>
          <w:ilvl w:val="0"/>
          <w:numId w:val="36"/>
        </w:numPr>
        <w:rPr>
          <w:rFonts w:cs="Times New Roman"/>
        </w:rPr>
      </w:pPr>
      <w:r>
        <w:rPr>
          <w:rFonts w:cs="Times New Roman"/>
        </w:rPr>
        <w:t>Хоровой класс</w:t>
      </w:r>
    </w:p>
    <w:p w14:paraId="590ED8E0" w14:textId="77777777" w:rsidR="00B4637A" w:rsidRDefault="00836BF6" w:rsidP="00836BF6">
      <w:pPr>
        <w:pStyle w:val="a9"/>
        <w:numPr>
          <w:ilvl w:val="0"/>
          <w:numId w:val="36"/>
        </w:numPr>
        <w:rPr>
          <w:rFonts w:cs="Times New Roman"/>
        </w:rPr>
      </w:pPr>
      <w:r>
        <w:rPr>
          <w:rFonts w:cs="Times New Roman"/>
        </w:rPr>
        <w:t>Ансамблевый класс</w:t>
      </w:r>
    </w:p>
    <w:p w14:paraId="29A2E9CF" w14:textId="77777777" w:rsidR="00EE47DF" w:rsidRPr="00836BF6" w:rsidRDefault="00EE47DF" w:rsidP="00836BF6">
      <w:pPr>
        <w:pStyle w:val="a9"/>
        <w:numPr>
          <w:ilvl w:val="0"/>
          <w:numId w:val="36"/>
        </w:numPr>
        <w:rPr>
          <w:rFonts w:cs="Times New Roman"/>
        </w:rPr>
      </w:pPr>
      <w:r>
        <w:rPr>
          <w:rFonts w:cs="Times New Roman"/>
        </w:rPr>
        <w:t>Элементарная теория музыки</w:t>
      </w:r>
    </w:p>
    <w:p w14:paraId="69F07B45" w14:textId="77777777" w:rsidR="00FD3871" w:rsidRPr="00FD3871" w:rsidRDefault="00B022DE" w:rsidP="00FD3871">
      <w:pPr>
        <w:pStyle w:val="a9"/>
        <w:ind w:left="0"/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обеспечивается консультациями для обучающихся, которые проводятся с целью подготовки обучающихся к контрольным урокам, зачетам, экзаменам, творческим конкурсам и другим мероприятиям по усмотрению</w:t>
      </w:r>
      <w:r w:rsidR="001919A3">
        <w:rPr>
          <w:rFonts w:cs="Times New Roman"/>
        </w:rPr>
        <w:t xml:space="preserve"> администрации</w:t>
      </w:r>
      <w:r w:rsidRPr="0021064B">
        <w:rPr>
          <w:rFonts w:cs="Times New Roman"/>
        </w:rPr>
        <w:t xml:space="preserve">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D40EB3">
        <w:rPr>
          <w:rFonts w:cs="Times New Roman"/>
        </w:rPr>
        <w:t>"</w:t>
      </w:r>
      <w:r w:rsidR="00836BF6" w:rsidRPr="00836BF6">
        <w:rPr>
          <w:rFonts w:cs="Times New Roman"/>
        </w:rPr>
        <w:t xml:space="preserve"> </w:t>
      </w:r>
      <w:r w:rsidR="00836BF6">
        <w:rPr>
          <w:rFonts w:cs="Times New Roman"/>
        </w:rPr>
        <w:t>ДМШ №</w:t>
      </w:r>
      <w:r w:rsidR="001C7F12" w:rsidRPr="001C7F12">
        <w:rPr>
          <w:rFonts w:cs="Times New Roman"/>
        </w:rPr>
        <w:t xml:space="preserve"> </w:t>
      </w:r>
      <w:r w:rsidR="00836BF6">
        <w:rPr>
          <w:rFonts w:cs="Times New Roman"/>
        </w:rPr>
        <w:t>76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. </w:t>
      </w:r>
      <w:r w:rsidR="00D777EB" w:rsidRPr="0021064B">
        <w:rPr>
          <w:rFonts w:cs="Times New Roman"/>
        </w:rPr>
        <w:t>Консультации могут проводиться рассредоточено или в счет резерва учебного</w:t>
      </w:r>
      <w:r w:rsidR="002D5389">
        <w:rPr>
          <w:rFonts w:cs="Times New Roman"/>
        </w:rPr>
        <w:t xml:space="preserve"> времени в следующем объеме</w:t>
      </w:r>
      <w:r w:rsidR="00D23D30">
        <w:rPr>
          <w:rFonts w:cs="Times New Roman"/>
        </w:rPr>
        <w:t>.</w:t>
      </w:r>
      <w:r w:rsidRPr="0021064B">
        <w:rPr>
          <w:rFonts w:cs="Times New Roman"/>
        </w:rPr>
        <w:t xml:space="preserve"> Резерв учебного времени </w:t>
      </w:r>
      <w:r w:rsidR="0045333E" w:rsidRPr="0021064B">
        <w:rPr>
          <w:rFonts w:cs="Times New Roman"/>
        </w:rPr>
        <w:t xml:space="preserve">устанавливается </w:t>
      </w:r>
      <w:r w:rsidRPr="0021064B">
        <w:rPr>
          <w:rFonts w:cs="Times New Roman"/>
        </w:rPr>
        <w:t xml:space="preserve">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</w:t>
      </w:r>
      <w:r w:rsidRPr="0021064B">
        <w:rPr>
          <w:rFonts w:cs="Times New Roman"/>
        </w:rPr>
        <w:lastRenderedPageBreak/>
        <w:t>работой обучающихся на период летних каникул.</w:t>
      </w:r>
      <w:r w:rsidR="00FD3871">
        <w:rPr>
          <w:rFonts w:cs="Times New Roman"/>
        </w:rPr>
        <w:t xml:space="preserve"> </w:t>
      </w:r>
      <w:r w:rsidR="00FD3871" w:rsidRPr="002A5B6B">
        <w:rPr>
          <w:rFonts w:cs="Times New Roman"/>
          <w:color w:val="auto"/>
        </w:rPr>
        <w:t>Информация о распределении консультативных часов по учебным предметам и годам обучения, а также форма</w:t>
      </w:r>
      <w:r w:rsidR="005B242E">
        <w:rPr>
          <w:rFonts w:cs="Times New Roman"/>
          <w:color w:val="auto"/>
        </w:rPr>
        <w:t>х</w:t>
      </w:r>
      <w:r w:rsidR="00FD3871" w:rsidRPr="002A5B6B">
        <w:rPr>
          <w:rFonts w:cs="Times New Roman"/>
          <w:color w:val="auto"/>
        </w:rPr>
        <w:t xml:space="preserve"> их проведения, содержится в учебных планах ГБУДО г. Москвы </w:t>
      </w:r>
      <w:r w:rsidR="00D40EB3">
        <w:rPr>
          <w:rFonts w:cs="Times New Roman"/>
          <w:color w:val="auto"/>
        </w:rPr>
        <w:t>"</w:t>
      </w:r>
      <w:r w:rsidR="00836BF6">
        <w:rPr>
          <w:rFonts w:cs="Times New Roman"/>
        </w:rPr>
        <w:t>ДМШ №</w:t>
      </w:r>
      <w:r w:rsidR="001C7F12" w:rsidRPr="001C7F12">
        <w:rPr>
          <w:rFonts w:cs="Times New Roman"/>
        </w:rPr>
        <w:t xml:space="preserve"> </w:t>
      </w:r>
      <w:r w:rsidR="00836BF6">
        <w:rPr>
          <w:rFonts w:cs="Times New Roman"/>
        </w:rPr>
        <w:t>76</w:t>
      </w:r>
      <w:r w:rsidR="00D40EB3">
        <w:rPr>
          <w:rFonts w:cs="Times New Roman"/>
          <w:color w:val="auto"/>
        </w:rPr>
        <w:t>"</w:t>
      </w:r>
      <w:r w:rsidR="00FD3871" w:rsidRPr="002A5B6B">
        <w:rPr>
          <w:rFonts w:cs="Times New Roman"/>
          <w:color w:val="auto"/>
        </w:rPr>
        <w:t xml:space="preserve">. График проведения консультаций составляется в начале учебного года в соответствии с учебными планами ГБУДО г. Москвы </w:t>
      </w:r>
      <w:r w:rsidR="00D40EB3">
        <w:rPr>
          <w:rFonts w:cs="Times New Roman"/>
          <w:color w:val="auto"/>
        </w:rPr>
        <w:t>"</w:t>
      </w:r>
      <w:r w:rsidR="00836BF6">
        <w:rPr>
          <w:rFonts w:cs="Times New Roman"/>
        </w:rPr>
        <w:t>ДМШ №</w:t>
      </w:r>
      <w:r w:rsidR="001C7F12" w:rsidRPr="001C7F12">
        <w:rPr>
          <w:rFonts w:cs="Times New Roman"/>
        </w:rPr>
        <w:t xml:space="preserve"> </w:t>
      </w:r>
      <w:r w:rsidR="00836BF6">
        <w:rPr>
          <w:rFonts w:cs="Times New Roman"/>
        </w:rPr>
        <w:t>76</w:t>
      </w:r>
      <w:r w:rsidR="00D40EB3">
        <w:rPr>
          <w:rFonts w:cs="Times New Roman"/>
          <w:color w:val="auto"/>
        </w:rPr>
        <w:t>"</w:t>
      </w:r>
      <w:r w:rsidR="00FD3871" w:rsidRPr="002A5B6B">
        <w:rPr>
          <w:rFonts w:cs="Times New Roman"/>
          <w:color w:val="auto"/>
        </w:rPr>
        <w:t>.</w:t>
      </w:r>
    </w:p>
    <w:p w14:paraId="49B5F46F" w14:textId="77777777" w:rsidR="00942DDF" w:rsidRPr="00942DDF" w:rsidRDefault="00AF36B5" w:rsidP="00942DDF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>Объем</w:t>
      </w:r>
      <w:r w:rsidR="004D7EE1" w:rsidRPr="0021064B">
        <w:rPr>
          <w:rFonts w:cs="Times New Roman"/>
        </w:rPr>
        <w:t xml:space="preserve"> общей</w:t>
      </w:r>
      <w:r w:rsidRPr="0021064B">
        <w:rPr>
          <w:rFonts w:cs="Times New Roman"/>
        </w:rPr>
        <w:t xml:space="preserve"> максимальной учебной нагрузки</w:t>
      </w:r>
      <w:r w:rsidR="004D7EE1" w:rsidRPr="0021064B">
        <w:rPr>
          <w:rFonts w:cs="Times New Roman"/>
        </w:rPr>
        <w:t xml:space="preserve"> на одного обучающегося</w:t>
      </w:r>
      <w:r w:rsidRPr="0021064B">
        <w:rPr>
          <w:rFonts w:cs="Times New Roman"/>
        </w:rPr>
        <w:t xml:space="preserve"> </w:t>
      </w:r>
      <w:r w:rsidR="00942DDF">
        <w:rPr>
          <w:rFonts w:cs="Times New Roman"/>
        </w:rPr>
        <w:t>составляет</w:t>
      </w:r>
      <w:r w:rsidR="008A59A8" w:rsidRPr="0021064B">
        <w:rPr>
          <w:rFonts w:cs="Times New Roman"/>
        </w:rPr>
        <w:t xml:space="preserve"> 26 часов в неделю, а</w:t>
      </w:r>
      <w:r w:rsidRPr="0021064B">
        <w:rPr>
          <w:rFonts w:cs="Times New Roman"/>
        </w:rPr>
        <w:t xml:space="preserve">удиторная учебная нагрузка по всем учебным предметам учебного плана </w:t>
      </w:r>
      <w:r w:rsidR="008A59A8" w:rsidRPr="0021064B">
        <w:rPr>
          <w:rFonts w:cs="Times New Roman"/>
        </w:rPr>
        <w:t xml:space="preserve">– </w:t>
      </w:r>
      <w:r w:rsidRPr="0021064B">
        <w:rPr>
          <w:rFonts w:cs="Times New Roman"/>
        </w:rPr>
        <w:t xml:space="preserve">14 часов в неделю (без учета времени, предусмотренного учебным планом на консультации, затрат времени зачеты и экзамены, а также участия обучающихся в творческих и культурно-просветительских мероприятиях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D40EB3">
        <w:rPr>
          <w:rFonts w:cs="Times New Roman"/>
        </w:rPr>
        <w:t>"</w:t>
      </w:r>
      <w:r w:rsidR="00836BF6">
        <w:rPr>
          <w:rFonts w:cs="Times New Roman"/>
        </w:rPr>
        <w:t>ДМШ №</w:t>
      </w:r>
      <w:r w:rsidR="001C7F12" w:rsidRPr="001C7F12">
        <w:rPr>
          <w:rFonts w:cs="Times New Roman"/>
        </w:rPr>
        <w:t xml:space="preserve"> </w:t>
      </w:r>
      <w:r w:rsidR="00836BF6">
        <w:rPr>
          <w:rFonts w:cs="Times New Roman"/>
        </w:rPr>
        <w:t>76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>).</w:t>
      </w:r>
      <w:r w:rsidR="00B022DE" w:rsidRPr="0021064B">
        <w:rPr>
          <w:rFonts w:cs="Times New Roman"/>
        </w:rPr>
        <w:t xml:space="preserve"> Внеаудиторная работа </w:t>
      </w:r>
      <w:r w:rsidR="003E3F36">
        <w:rPr>
          <w:rFonts w:cs="Times New Roman"/>
        </w:rPr>
        <w:t>используется</w:t>
      </w:r>
      <w:r w:rsidR="00B022DE" w:rsidRPr="0021064B">
        <w:rPr>
          <w:rFonts w:cs="Times New Roman"/>
        </w:rPr>
        <w:t xml:space="preserve"> на выполнение домашнего задания обучающимися,</w:t>
      </w:r>
      <w:r w:rsidR="004D7EE1" w:rsidRPr="0021064B">
        <w:rPr>
          <w:rFonts w:cs="Times New Roman"/>
        </w:rPr>
        <w:t xml:space="preserve"> контролируемого преподавателем и обеспечиваемого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</w:t>
      </w:r>
      <w:r w:rsidR="0045333E" w:rsidRPr="0021064B">
        <w:rPr>
          <w:rFonts w:cs="Times New Roman"/>
        </w:rPr>
        <w:t>каждому учебному предмету; а также на</w:t>
      </w:r>
      <w:r w:rsidR="00B022DE" w:rsidRPr="0021064B">
        <w:rPr>
          <w:rFonts w:cs="Times New Roman"/>
        </w:rPr>
        <w:t xml:space="preserve"> посещение учреждений культуры (филармоний, театров, концертных залов, музеев и др.), участие обучающихся в творческих мероприятиях и просветительской деятельности </w:t>
      </w:r>
      <w:r w:rsidR="001C0D48">
        <w:rPr>
          <w:rFonts w:cs="Times New Roman"/>
        </w:rPr>
        <w:t>ГБУДО</w:t>
      </w:r>
      <w:r w:rsidR="008F1DDD" w:rsidRPr="0021064B">
        <w:rPr>
          <w:rFonts w:cs="Times New Roman"/>
        </w:rPr>
        <w:t xml:space="preserve"> г. Москвы </w:t>
      </w:r>
      <w:r w:rsidR="00D40EB3">
        <w:rPr>
          <w:rFonts w:cs="Times New Roman"/>
        </w:rPr>
        <w:t>"</w:t>
      </w:r>
      <w:r w:rsidR="00836BF6">
        <w:rPr>
          <w:rFonts w:cs="Times New Roman"/>
        </w:rPr>
        <w:t>ДМШ №</w:t>
      </w:r>
      <w:r w:rsidR="001C7F12" w:rsidRPr="001C7F12">
        <w:rPr>
          <w:rFonts w:cs="Times New Roman"/>
        </w:rPr>
        <w:t xml:space="preserve"> </w:t>
      </w:r>
      <w:r w:rsidR="00836BF6">
        <w:rPr>
          <w:rFonts w:cs="Times New Roman"/>
        </w:rPr>
        <w:t>76</w:t>
      </w:r>
      <w:r w:rsidR="00D40EB3">
        <w:rPr>
          <w:rFonts w:cs="Times New Roman"/>
        </w:rPr>
        <w:t>"</w:t>
      </w:r>
      <w:r w:rsidR="00B022DE" w:rsidRPr="0021064B">
        <w:rPr>
          <w:rFonts w:cs="Times New Roman"/>
        </w:rPr>
        <w:t>. Внеаудиторная (самостоятельная) работа обучающихся сопровождается методическим обеспечением и обоснованием времени, затрачиваемого на ее выполнени</w:t>
      </w:r>
      <w:r w:rsidR="0045333E" w:rsidRPr="0021064B">
        <w:rPr>
          <w:rFonts w:cs="Times New Roman"/>
        </w:rPr>
        <w:t>е по каждому учебному предмету</w:t>
      </w:r>
      <w:r w:rsidR="00D777EB" w:rsidRPr="0021064B">
        <w:rPr>
          <w:rFonts w:cs="Times New Roman"/>
        </w:rPr>
        <w:t>.</w:t>
      </w:r>
      <w:r w:rsidR="00942DDF">
        <w:rPr>
          <w:rFonts w:cs="Times New Roman"/>
        </w:rPr>
        <w:t xml:space="preserve"> </w:t>
      </w:r>
    </w:p>
    <w:p w14:paraId="646F3584" w14:textId="77777777" w:rsidR="00D030FE" w:rsidRPr="006A233A" w:rsidRDefault="00930883" w:rsidP="006A233A">
      <w:pPr>
        <w:pStyle w:val="a9"/>
        <w:numPr>
          <w:ilvl w:val="1"/>
          <w:numId w:val="8"/>
        </w:numPr>
        <w:rPr>
          <w:rFonts w:cs="Times New Roman"/>
        </w:rPr>
      </w:pPr>
      <w:r w:rsidRPr="001D6BFE">
        <w:t>Продолжительность учебного года – 39 недель.</w:t>
      </w:r>
      <w:r w:rsidRPr="008A59A8">
        <w:t xml:space="preserve"> Продолжительность учебных занятий в первом классе составляет 3</w:t>
      </w:r>
      <w:r>
        <w:t>3</w:t>
      </w:r>
      <w:r w:rsidRPr="008A59A8">
        <w:t xml:space="preserve"> недели, </w:t>
      </w:r>
      <w:r>
        <w:t>в остальных классах -</w:t>
      </w:r>
      <w:r w:rsidRPr="008A59A8">
        <w:t xml:space="preserve"> 3</w:t>
      </w:r>
      <w:r>
        <w:t>4</w:t>
      </w:r>
      <w:r w:rsidRPr="008A59A8">
        <w:t xml:space="preserve"> недели. </w:t>
      </w:r>
      <w:r>
        <w:t>С первого по девятый</w:t>
      </w:r>
      <w:r w:rsidRPr="008A59A8">
        <w:t xml:space="preserve"> 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каникулы. Летние каникулы устанавливаются в объеме 1</w:t>
      </w:r>
      <w:r>
        <w:t>4</w:t>
      </w:r>
      <w:r w:rsidRPr="008A59A8">
        <w:t xml:space="preserve"> недель</w:t>
      </w:r>
      <w:r w:rsidRPr="00B155F7">
        <w:t>, за исключением последнего года обучения. Осенние, зимние, весенние каникулы проводятся в сроки, установленные при реализации</w:t>
      </w:r>
      <w:r w:rsidRPr="00930883">
        <w:t>.</w:t>
      </w:r>
      <w:r w:rsidR="009202DC" w:rsidRPr="006A233A">
        <w:rPr>
          <w:rFonts w:cs="Times New Roman"/>
        </w:rPr>
        <w:t xml:space="preserve">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14:paraId="1964F813" w14:textId="77777777" w:rsidR="00B022DE" w:rsidRPr="00BD1227" w:rsidRDefault="00193BA0" w:rsidP="00B022DE">
      <w:pPr>
        <w:pStyle w:val="a9"/>
        <w:numPr>
          <w:ilvl w:val="1"/>
          <w:numId w:val="8"/>
        </w:numPr>
        <w:rPr>
          <w:rFonts w:cs="Times New Roman"/>
          <w:color w:val="auto"/>
        </w:rPr>
      </w:pPr>
      <w:r w:rsidRPr="0021064B">
        <w:rPr>
          <w:rFonts w:cs="Times New Roman"/>
        </w:rPr>
        <w:t xml:space="preserve">Программа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</w:t>
      </w:r>
      <w:r w:rsidR="00B022DE" w:rsidRPr="0021064B">
        <w:rPr>
          <w:rFonts w:cs="Times New Roman"/>
        </w:rPr>
        <w:t xml:space="preserve"> изучение учебного предмета </w:t>
      </w:r>
      <w:r w:rsidR="00D40EB3">
        <w:rPr>
          <w:rFonts w:cs="Times New Roman"/>
        </w:rPr>
        <w:t>"</w:t>
      </w:r>
      <w:r w:rsidR="00B022DE" w:rsidRPr="0021064B">
        <w:rPr>
          <w:rFonts w:cs="Times New Roman"/>
        </w:rPr>
        <w:t>Хоровой класс</w:t>
      </w:r>
      <w:r w:rsidR="00D40EB3">
        <w:rPr>
          <w:rFonts w:cs="Times New Roman"/>
        </w:rPr>
        <w:t>"</w:t>
      </w:r>
      <w:r w:rsidR="00B022DE" w:rsidRPr="0021064B">
        <w:rPr>
          <w:rFonts w:cs="Times New Roman"/>
        </w:rPr>
        <w:t xml:space="preserve"> на базе учебного хора</w:t>
      </w:r>
      <w:r w:rsidR="00EA40F3" w:rsidRPr="0021064B">
        <w:rPr>
          <w:rFonts w:cs="Times New Roman"/>
        </w:rPr>
        <w:t xml:space="preserve"> инструментального</w:t>
      </w:r>
      <w:r w:rsidRPr="0021064B">
        <w:rPr>
          <w:rFonts w:cs="Times New Roman"/>
        </w:rPr>
        <w:t xml:space="preserve"> отделения </w:t>
      </w:r>
      <w:r w:rsidR="001C0D48">
        <w:rPr>
          <w:rFonts w:cs="Times New Roman"/>
        </w:rPr>
        <w:t>ГБУДО</w:t>
      </w:r>
      <w:r w:rsidR="008F1DDD" w:rsidRPr="0021064B">
        <w:rPr>
          <w:rFonts w:cs="Times New Roman"/>
        </w:rPr>
        <w:t xml:space="preserve"> г. Москвы </w:t>
      </w:r>
      <w:r w:rsidR="00D40EB3">
        <w:rPr>
          <w:rFonts w:cs="Times New Roman"/>
        </w:rPr>
        <w:t>"</w:t>
      </w:r>
      <w:r w:rsidR="00836BF6">
        <w:rPr>
          <w:rFonts w:cs="Times New Roman"/>
        </w:rPr>
        <w:t>ДМШ №</w:t>
      </w:r>
      <w:r w:rsidR="00930883" w:rsidRPr="00930883">
        <w:rPr>
          <w:rFonts w:cs="Times New Roman"/>
        </w:rPr>
        <w:t xml:space="preserve"> </w:t>
      </w:r>
      <w:r w:rsidR="00836BF6">
        <w:rPr>
          <w:rFonts w:cs="Times New Roman"/>
        </w:rPr>
        <w:t>76</w:t>
      </w:r>
      <w:r w:rsidR="00D40EB3">
        <w:rPr>
          <w:rFonts w:cs="Times New Roman"/>
        </w:rPr>
        <w:t>"</w:t>
      </w:r>
      <w:r w:rsidR="00B022DE" w:rsidRPr="0021064B">
        <w:rPr>
          <w:rFonts w:cs="Times New Roman"/>
        </w:rPr>
        <w:t xml:space="preserve">. Хоровые учебные коллективы </w:t>
      </w:r>
      <w:r w:rsidR="006A233A">
        <w:rPr>
          <w:rFonts w:cs="Times New Roman"/>
        </w:rPr>
        <w:t>подразделяют</w:t>
      </w:r>
      <w:r w:rsidRPr="0021064B">
        <w:rPr>
          <w:rFonts w:cs="Times New Roman"/>
        </w:rPr>
        <w:t>ся</w:t>
      </w:r>
      <w:r w:rsidR="008F1DDD">
        <w:rPr>
          <w:rFonts w:cs="Times New Roman"/>
        </w:rPr>
        <w:t xml:space="preserve"> на</w:t>
      </w:r>
      <w:r w:rsidR="00B022DE" w:rsidRPr="0021064B">
        <w:rPr>
          <w:rFonts w:cs="Times New Roman"/>
        </w:rPr>
        <w:t xml:space="preserve"> </w:t>
      </w:r>
      <w:r w:rsidR="00BD1227">
        <w:rPr>
          <w:rFonts w:cs="Times New Roman"/>
        </w:rPr>
        <w:t>младший хор</w:t>
      </w:r>
      <w:r w:rsidR="008F1DDD">
        <w:rPr>
          <w:rFonts w:cs="Times New Roman"/>
        </w:rPr>
        <w:t xml:space="preserve">, </w:t>
      </w:r>
      <w:r w:rsidR="00BD1227">
        <w:rPr>
          <w:rFonts w:cs="Times New Roman"/>
        </w:rPr>
        <w:t xml:space="preserve">хоры </w:t>
      </w:r>
      <w:r w:rsidR="00B022DE" w:rsidRPr="0021064B">
        <w:rPr>
          <w:rFonts w:cs="Times New Roman"/>
        </w:rPr>
        <w:t xml:space="preserve">средних и старших классов, сводный </w:t>
      </w:r>
      <w:r w:rsidRPr="0021064B">
        <w:rPr>
          <w:rFonts w:cs="Times New Roman"/>
        </w:rPr>
        <w:t xml:space="preserve">хор. </w:t>
      </w:r>
      <w:r w:rsidR="009006D1" w:rsidRPr="0021064B">
        <w:rPr>
          <w:rFonts w:cs="Times New Roman"/>
        </w:rPr>
        <w:t xml:space="preserve">Хоровые учебные коллективы активно участвуют в творческих мероприятиях и культурно-просветительской деятельности </w:t>
      </w:r>
      <w:r w:rsidR="001C0D48">
        <w:rPr>
          <w:rFonts w:cs="Times New Roman"/>
        </w:rPr>
        <w:t>ГБУДО</w:t>
      </w:r>
      <w:r w:rsidR="009006D1" w:rsidRPr="0021064B">
        <w:rPr>
          <w:rFonts w:cs="Times New Roman"/>
        </w:rPr>
        <w:t xml:space="preserve"> г. Москвы </w:t>
      </w:r>
      <w:r w:rsidR="00D40EB3">
        <w:rPr>
          <w:rFonts w:cs="Times New Roman"/>
        </w:rPr>
        <w:t>"</w:t>
      </w:r>
      <w:r w:rsidR="00A16240">
        <w:rPr>
          <w:rFonts w:cs="Times New Roman"/>
        </w:rPr>
        <w:t>ДМШ №</w:t>
      </w:r>
      <w:r w:rsidR="001C7F12" w:rsidRPr="001C7F12">
        <w:rPr>
          <w:rFonts w:cs="Times New Roman"/>
        </w:rPr>
        <w:t xml:space="preserve"> </w:t>
      </w:r>
      <w:r w:rsidR="00A16240">
        <w:rPr>
          <w:rFonts w:cs="Times New Roman"/>
        </w:rPr>
        <w:t>76</w:t>
      </w:r>
      <w:r w:rsidR="00D40EB3">
        <w:rPr>
          <w:rFonts w:cs="Times New Roman"/>
        </w:rPr>
        <w:t>"</w:t>
      </w:r>
      <w:r w:rsidR="009006D1" w:rsidRPr="0021064B">
        <w:rPr>
          <w:rFonts w:cs="Times New Roman"/>
        </w:rPr>
        <w:t>.</w:t>
      </w:r>
    </w:p>
    <w:p w14:paraId="518DB2B0" w14:textId="77777777" w:rsidR="00B022DE" w:rsidRPr="0021064B" w:rsidRDefault="00B022DE" w:rsidP="00B022DE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обеспечивается доступом каждого обучающегося к </w:t>
      </w:r>
      <w:r w:rsidRPr="005B242E">
        <w:rPr>
          <w:rFonts w:cs="Times New Roman"/>
        </w:rPr>
        <w:t>библиотечн</w:t>
      </w:r>
      <w:r w:rsidR="00FF0850" w:rsidRPr="005B242E">
        <w:rPr>
          <w:rFonts w:cs="Times New Roman"/>
        </w:rPr>
        <w:t>ому</w:t>
      </w:r>
      <w:r w:rsidRPr="005B242E">
        <w:rPr>
          <w:rFonts w:cs="Times New Roman"/>
        </w:rPr>
        <w:t xml:space="preserve"> фонд</w:t>
      </w:r>
      <w:r w:rsidR="00FF0850" w:rsidRPr="005B242E">
        <w:rPr>
          <w:rFonts w:cs="Times New Roman"/>
        </w:rPr>
        <w:t>у</w:t>
      </w:r>
      <w:r w:rsidRPr="005B242E">
        <w:rPr>
          <w:rFonts w:cs="Times New Roman"/>
        </w:rPr>
        <w:t xml:space="preserve"> и фондам </w:t>
      </w:r>
      <w:r w:rsidR="00FF0850" w:rsidRPr="005B242E">
        <w:rPr>
          <w:rFonts w:cs="Times New Roman"/>
        </w:rPr>
        <w:t>аудио- и видеозаписей</w:t>
      </w:r>
      <w:r w:rsidRPr="0021064B">
        <w:rPr>
          <w:rFonts w:cs="Times New Roman"/>
        </w:rPr>
        <w:t>.</w:t>
      </w:r>
      <w:r w:rsidR="00FF0850">
        <w:rPr>
          <w:rFonts w:cs="Times New Roman"/>
        </w:rPr>
        <w:t xml:space="preserve"> </w:t>
      </w:r>
      <w:r w:rsidR="00FF0850" w:rsidRPr="0021064B">
        <w:rPr>
          <w:rFonts w:cs="Times New Roman"/>
        </w:rPr>
        <w:t xml:space="preserve">Библиотечный фонд </w:t>
      </w:r>
      <w:r w:rsidR="00FF0850">
        <w:rPr>
          <w:rFonts w:cs="Times New Roman"/>
        </w:rPr>
        <w:t>ГБУДО</w:t>
      </w:r>
      <w:r w:rsidR="00FF0850" w:rsidRPr="0021064B">
        <w:rPr>
          <w:rFonts w:cs="Times New Roman"/>
        </w:rPr>
        <w:t xml:space="preserve"> г. Москвы </w:t>
      </w:r>
      <w:r w:rsidR="00D40EB3">
        <w:rPr>
          <w:rFonts w:cs="Times New Roman"/>
        </w:rPr>
        <w:t>"</w:t>
      </w:r>
      <w:r w:rsidR="00A16240">
        <w:rPr>
          <w:rFonts w:cs="Times New Roman"/>
        </w:rPr>
        <w:t>ДМШ №</w:t>
      </w:r>
      <w:r w:rsidR="001C7F12" w:rsidRPr="001C7F12">
        <w:rPr>
          <w:rFonts w:cs="Times New Roman"/>
        </w:rPr>
        <w:t xml:space="preserve"> </w:t>
      </w:r>
      <w:r w:rsidR="00A16240">
        <w:rPr>
          <w:rFonts w:cs="Times New Roman"/>
        </w:rPr>
        <w:t>76</w:t>
      </w:r>
      <w:r w:rsidR="00D40EB3">
        <w:rPr>
          <w:rFonts w:cs="Times New Roman"/>
        </w:rPr>
        <w:t>"</w:t>
      </w:r>
      <w:r w:rsidR="00FF0850" w:rsidRPr="0021064B">
        <w:rPr>
          <w:rFonts w:cs="Times New Roman"/>
        </w:rPr>
        <w:t xml:space="preserve"> укомплектован печатными 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="00FF0850" w:rsidRPr="0021064B">
        <w:rPr>
          <w:rFonts w:cs="Times New Roman"/>
        </w:rPr>
        <w:t>.</w:t>
      </w:r>
      <w:r w:rsidRPr="0021064B">
        <w:rPr>
          <w:rFonts w:cs="Times New Roman"/>
        </w:rPr>
        <w:t xml:space="preserve"> Во время самостоятельной работы обучающиеся могут быть обеспечены доступом к сети Интернет. </w:t>
      </w:r>
    </w:p>
    <w:p w14:paraId="440CF635" w14:textId="77777777" w:rsidR="00B022DE" w:rsidRPr="0021064B" w:rsidRDefault="00B022DE" w:rsidP="00B022DE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обеспечивается педагогическими работниками, имеющими среднее профессиональное или высшее профессиональное </w:t>
      </w:r>
      <w:r w:rsidRPr="0021064B">
        <w:rPr>
          <w:rFonts w:cs="Times New Roman"/>
        </w:rPr>
        <w:lastRenderedPageBreak/>
        <w:t xml:space="preserve">образование, соответствующее профилю преподаваемого учебного предмета. Доля преподавателей, имеющих высшее профессиональное образование, </w:t>
      </w:r>
      <w:r w:rsidR="00193BA0" w:rsidRPr="0021064B">
        <w:rPr>
          <w:rFonts w:cs="Times New Roman"/>
        </w:rPr>
        <w:t>составляет</w:t>
      </w:r>
      <w:r w:rsidRPr="0021064B">
        <w:rPr>
          <w:rFonts w:cs="Times New Roman"/>
        </w:rPr>
        <w:t xml:space="preserve"> </w:t>
      </w:r>
      <w:r w:rsidR="00A50A0C" w:rsidRPr="00A50A0C">
        <w:rPr>
          <w:rFonts w:cs="Times New Roman"/>
        </w:rPr>
        <w:t>0</w:t>
      </w:r>
      <w:r w:rsidR="00193BA0" w:rsidRPr="0021064B">
        <w:rPr>
          <w:rFonts w:cs="Times New Roman"/>
        </w:rPr>
        <w:t>%</w:t>
      </w:r>
      <w:r w:rsidRPr="0021064B">
        <w:rPr>
          <w:rFonts w:cs="Times New Roman"/>
        </w:rPr>
        <w:t xml:space="preserve"> </w:t>
      </w:r>
      <w:r w:rsidR="00DE0013" w:rsidRPr="0021064B">
        <w:rPr>
          <w:rFonts w:cs="Times New Roman"/>
        </w:rPr>
        <w:t>от общего числа</w:t>
      </w:r>
      <w:r w:rsidRPr="0021064B">
        <w:rPr>
          <w:rFonts w:cs="Times New Roman"/>
        </w:rPr>
        <w:t xml:space="preserve"> преподавателей, обеспечивающих образовательный процесс по</w:t>
      </w:r>
      <w:r w:rsidR="00193BA0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данной </w:t>
      </w:r>
      <w:r w:rsidR="00193BA0" w:rsidRPr="0021064B">
        <w:rPr>
          <w:rFonts w:cs="Times New Roman"/>
        </w:rPr>
        <w:t>общеобразовательной программе</w:t>
      </w:r>
      <w:r w:rsidRPr="0021064B">
        <w:rPr>
          <w:rFonts w:cs="Times New Roman"/>
        </w:rPr>
        <w:t>.</w:t>
      </w:r>
    </w:p>
    <w:p w14:paraId="404E3B27" w14:textId="77777777" w:rsidR="003A7B0B" w:rsidRDefault="00A50A0C" w:rsidP="003A7B0B">
      <w:pPr>
        <w:pStyle w:val="a9"/>
        <w:ind w:left="0"/>
        <w:rPr>
          <w:rFonts w:cs="Times New Roman"/>
        </w:rPr>
      </w:pPr>
      <w:r w:rsidRPr="00A50A0C">
        <w:rPr>
          <w:rFonts w:cs="Times New Roman"/>
        </w:rPr>
        <w:t>100</w:t>
      </w:r>
      <w:r w:rsidR="00193BA0" w:rsidRPr="0021064B">
        <w:rPr>
          <w:rFonts w:cs="Times New Roman"/>
        </w:rPr>
        <w:t>%</w:t>
      </w:r>
      <w:r w:rsidR="00B022DE" w:rsidRPr="0021064B">
        <w:rPr>
          <w:rFonts w:cs="Times New Roman"/>
        </w:rPr>
        <w:t xml:space="preserve"> от общего числа преподавателей, </w:t>
      </w:r>
      <w:r w:rsidR="00193BA0" w:rsidRPr="0021064B">
        <w:rPr>
          <w:rFonts w:cs="Times New Roman"/>
        </w:rPr>
        <w:t>имеющих</w:t>
      </w:r>
      <w:r w:rsidR="00B022DE" w:rsidRPr="0021064B">
        <w:rPr>
          <w:rFonts w:cs="Times New Roman"/>
        </w:rPr>
        <w:t xml:space="preserve"> высшее профессиональное образование, </w:t>
      </w:r>
      <w:r w:rsidR="00193BA0" w:rsidRPr="0021064B">
        <w:rPr>
          <w:rFonts w:cs="Times New Roman"/>
        </w:rPr>
        <w:t>составляют преподаватели, имеющие</w:t>
      </w:r>
      <w:r w:rsidR="00B022DE" w:rsidRPr="0021064B">
        <w:rPr>
          <w:rFonts w:cs="Times New Roman"/>
        </w:rPr>
        <w:t xml:space="preserve"> среднее профессиональное образование и государственные почетные звания в соответствующей профессиональной сфере, или специалистами,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  <w:r w:rsidR="00DE0013" w:rsidRPr="0021064B">
        <w:rPr>
          <w:rFonts w:cs="Times New Roman"/>
        </w:rPr>
        <w:t xml:space="preserve"> </w:t>
      </w:r>
      <w:r w:rsidR="00B022DE" w:rsidRPr="0021064B">
        <w:rPr>
          <w:rFonts w:cs="Times New Roman"/>
        </w:rPr>
        <w:t>Учебный год для педагогических работников составляет 44 недели, из которых 3</w:t>
      </w:r>
      <w:r w:rsidR="001C7F12" w:rsidRPr="001C7F12">
        <w:rPr>
          <w:rFonts w:cs="Times New Roman"/>
        </w:rPr>
        <w:t>3</w:t>
      </w:r>
      <w:r w:rsidR="00B022DE" w:rsidRPr="0021064B">
        <w:rPr>
          <w:rFonts w:cs="Times New Roman"/>
        </w:rPr>
        <w:t>-3</w:t>
      </w:r>
      <w:r w:rsidR="001C7F12" w:rsidRPr="001C7F12">
        <w:rPr>
          <w:rFonts w:cs="Times New Roman"/>
        </w:rPr>
        <w:t>4</w:t>
      </w:r>
      <w:r w:rsidR="00B022DE" w:rsidRPr="0021064B">
        <w:rPr>
          <w:rFonts w:cs="Times New Roman"/>
        </w:rPr>
        <w:t xml:space="preserve"> недели - реализация аудиторных занятий, 2-3</w:t>
      </w:r>
      <w:r w:rsidR="008A59A8" w:rsidRPr="0021064B">
        <w:rPr>
          <w:rFonts w:cs="Times New Roman"/>
        </w:rPr>
        <w:t xml:space="preserve"> </w:t>
      </w:r>
      <w:r w:rsidR="00B022DE" w:rsidRPr="0021064B">
        <w:rPr>
          <w:rFonts w:cs="Times New Roman"/>
        </w:rPr>
        <w:t>недели - проведение консультаций и экзаменов, в остальное время деятельность</w:t>
      </w:r>
      <w:r w:rsidR="003A7B0B" w:rsidRPr="0021064B">
        <w:rPr>
          <w:rFonts w:cs="Times New Roman"/>
        </w:rPr>
        <w:t xml:space="preserve"> педагогических работников направлена на методическую, творческую, культурно-просветительскую работу, а также освоение до</w:t>
      </w:r>
      <w:r w:rsidR="00193BA0" w:rsidRPr="0021064B">
        <w:rPr>
          <w:rFonts w:cs="Times New Roman"/>
        </w:rPr>
        <w:t>полнительных профессиональных образовательных программ</w:t>
      </w:r>
      <w:r w:rsidR="003A7B0B" w:rsidRPr="0021064B">
        <w:rPr>
          <w:rFonts w:cs="Times New Roman"/>
        </w:rPr>
        <w:t>.</w:t>
      </w:r>
    </w:p>
    <w:p w14:paraId="1440103A" w14:textId="77777777" w:rsidR="00FE77A9" w:rsidRDefault="00FE77A9" w:rsidP="006A47E8">
      <w:pPr>
        <w:pStyle w:val="a9"/>
        <w:spacing w:after="240"/>
        <w:ind w:left="0"/>
        <w:rPr>
          <w:rFonts w:cs="Times New Roman"/>
        </w:rPr>
      </w:pPr>
      <w:r>
        <w:rPr>
          <w:rFonts w:cs="Times New Roman"/>
        </w:rPr>
        <w:t>С целью повышения уровня образования педагогических работников, а также преемственности и передачи методик обучения, преподавателями ведётся методическая работа в определённой форме и по следующему графику: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407"/>
        <w:gridCol w:w="2288"/>
        <w:gridCol w:w="2356"/>
      </w:tblGrid>
      <w:tr w:rsidR="00AE2994" w14:paraId="7A7D7C8B" w14:textId="77777777" w:rsidTr="00AD1C68">
        <w:trPr>
          <w:jc w:val="center"/>
        </w:trPr>
        <w:tc>
          <w:tcPr>
            <w:tcW w:w="4407" w:type="dxa"/>
            <w:vAlign w:val="center"/>
          </w:tcPr>
          <w:p w14:paraId="78BB385D" w14:textId="77777777" w:rsidR="00AE2994" w:rsidRPr="00FE77A9" w:rsidRDefault="00AE2994" w:rsidP="00FE77A9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Наименование методической работы</w:t>
            </w:r>
          </w:p>
        </w:tc>
        <w:tc>
          <w:tcPr>
            <w:tcW w:w="2288" w:type="dxa"/>
            <w:vAlign w:val="center"/>
          </w:tcPr>
          <w:p w14:paraId="416E49F0" w14:textId="77777777" w:rsidR="00AE2994" w:rsidRPr="00FE77A9" w:rsidRDefault="00AE2994" w:rsidP="00FE77A9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Частота проведения</w:t>
            </w:r>
          </w:p>
        </w:tc>
        <w:tc>
          <w:tcPr>
            <w:tcW w:w="2356" w:type="dxa"/>
            <w:vAlign w:val="center"/>
          </w:tcPr>
          <w:p w14:paraId="3F17434B" w14:textId="77777777" w:rsidR="00AE2994" w:rsidRPr="00FE77A9" w:rsidRDefault="00AE2994" w:rsidP="00FE77A9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Форма отчёта</w:t>
            </w:r>
          </w:p>
        </w:tc>
      </w:tr>
      <w:tr w:rsidR="00AE2994" w14:paraId="634ED0C4" w14:textId="77777777" w:rsidTr="00AD1C68">
        <w:trPr>
          <w:jc w:val="center"/>
        </w:trPr>
        <w:tc>
          <w:tcPr>
            <w:tcW w:w="4407" w:type="dxa"/>
            <w:vAlign w:val="center"/>
          </w:tcPr>
          <w:p w14:paraId="3B1FDAB4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Взаимопосещение</w:t>
            </w:r>
            <w:proofErr w:type="spellEnd"/>
            <w:r>
              <w:rPr>
                <w:rFonts w:cs="Times New Roman"/>
              </w:rPr>
              <w:t xml:space="preserve"> уроков</w:t>
            </w:r>
          </w:p>
        </w:tc>
        <w:tc>
          <w:tcPr>
            <w:tcW w:w="2288" w:type="dxa"/>
            <w:vAlign w:val="center"/>
          </w:tcPr>
          <w:p w14:paraId="50160F1F" w14:textId="77777777" w:rsidR="00AE2994" w:rsidRDefault="00AE2994" w:rsidP="005B242E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полугодие</w:t>
            </w:r>
          </w:p>
        </w:tc>
        <w:tc>
          <w:tcPr>
            <w:tcW w:w="2356" w:type="dxa"/>
            <w:vAlign w:val="center"/>
          </w:tcPr>
          <w:p w14:paraId="794EE908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протокол о </w:t>
            </w:r>
            <w:proofErr w:type="spellStart"/>
            <w:r>
              <w:rPr>
                <w:rFonts w:cs="Times New Roman"/>
              </w:rPr>
              <w:t>взаимопосещении</w:t>
            </w:r>
            <w:proofErr w:type="spellEnd"/>
          </w:p>
        </w:tc>
      </w:tr>
      <w:tr w:rsidR="00AE2994" w14:paraId="0291D19E" w14:textId="77777777" w:rsidTr="00AD1C68">
        <w:trPr>
          <w:jc w:val="center"/>
        </w:trPr>
        <w:tc>
          <w:tcPr>
            <w:tcW w:w="4407" w:type="dxa"/>
            <w:vAlign w:val="center"/>
          </w:tcPr>
          <w:p w14:paraId="61ABC897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Методическое сообщение //</w:t>
            </w:r>
          </w:p>
          <w:p w14:paraId="163B3D72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Доклад на конференции</w:t>
            </w:r>
          </w:p>
        </w:tc>
        <w:tc>
          <w:tcPr>
            <w:tcW w:w="2288" w:type="dxa"/>
            <w:vAlign w:val="center"/>
          </w:tcPr>
          <w:p w14:paraId="79B10A2A" w14:textId="77777777" w:rsidR="00AE2994" w:rsidRDefault="00AE2994" w:rsidP="005B242E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2356" w:type="dxa"/>
            <w:vAlign w:val="center"/>
          </w:tcPr>
          <w:p w14:paraId="17DFDF9A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статья в печатном виде</w:t>
            </w:r>
          </w:p>
        </w:tc>
      </w:tr>
      <w:tr w:rsidR="00AE2994" w14:paraId="050F40AB" w14:textId="77777777" w:rsidTr="00AD1C68">
        <w:trPr>
          <w:jc w:val="center"/>
        </w:trPr>
        <w:tc>
          <w:tcPr>
            <w:tcW w:w="4407" w:type="dxa"/>
            <w:vAlign w:val="center"/>
          </w:tcPr>
          <w:p w14:paraId="2F23567E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конференции в качестве слушателя</w:t>
            </w:r>
          </w:p>
        </w:tc>
        <w:tc>
          <w:tcPr>
            <w:tcW w:w="2288" w:type="dxa"/>
            <w:vAlign w:val="center"/>
          </w:tcPr>
          <w:p w14:paraId="79B9ED2C" w14:textId="77777777" w:rsidR="00AE2994" w:rsidRDefault="00AE2994" w:rsidP="005B242E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2356" w:type="dxa"/>
            <w:vAlign w:val="center"/>
          </w:tcPr>
          <w:p w14:paraId="6CCCBA2D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отчёт о посещении конференции</w:t>
            </w:r>
          </w:p>
        </w:tc>
      </w:tr>
      <w:tr w:rsidR="00AE2994" w14:paraId="0177C2CA" w14:textId="77777777" w:rsidTr="00AD1C68">
        <w:trPr>
          <w:jc w:val="center"/>
        </w:trPr>
        <w:tc>
          <w:tcPr>
            <w:tcW w:w="4407" w:type="dxa"/>
            <w:vAlign w:val="center"/>
          </w:tcPr>
          <w:p w14:paraId="35309E63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семинара, мастер-класса в качестве слушателя</w:t>
            </w:r>
          </w:p>
        </w:tc>
        <w:tc>
          <w:tcPr>
            <w:tcW w:w="2288" w:type="dxa"/>
            <w:vAlign w:val="center"/>
          </w:tcPr>
          <w:p w14:paraId="253913A2" w14:textId="77777777" w:rsidR="00AE2994" w:rsidRDefault="00AE2994" w:rsidP="005B242E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два раза в год</w:t>
            </w:r>
          </w:p>
        </w:tc>
        <w:tc>
          <w:tcPr>
            <w:tcW w:w="2356" w:type="dxa"/>
            <w:vAlign w:val="center"/>
          </w:tcPr>
          <w:p w14:paraId="19B2F543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свидетельство о прохождении</w:t>
            </w:r>
          </w:p>
        </w:tc>
      </w:tr>
      <w:tr w:rsidR="00AE2994" w14:paraId="3C819119" w14:textId="77777777" w:rsidTr="00AD1C68">
        <w:trPr>
          <w:jc w:val="center"/>
        </w:trPr>
        <w:tc>
          <w:tcPr>
            <w:tcW w:w="4407" w:type="dxa"/>
            <w:vAlign w:val="center"/>
          </w:tcPr>
          <w:p w14:paraId="6A7882BE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Курсы повышения квалификации</w:t>
            </w:r>
          </w:p>
        </w:tc>
        <w:tc>
          <w:tcPr>
            <w:tcW w:w="2288" w:type="dxa"/>
            <w:vAlign w:val="center"/>
          </w:tcPr>
          <w:p w14:paraId="2C3C982E" w14:textId="77777777" w:rsidR="00AE2994" w:rsidRDefault="00AE2994" w:rsidP="005B242E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раз в три года</w:t>
            </w:r>
          </w:p>
        </w:tc>
        <w:tc>
          <w:tcPr>
            <w:tcW w:w="2356" w:type="dxa"/>
            <w:vAlign w:val="center"/>
          </w:tcPr>
          <w:p w14:paraId="2BA6E3E5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свидетельство об окончании КПК </w:t>
            </w:r>
          </w:p>
        </w:tc>
      </w:tr>
    </w:tbl>
    <w:p w14:paraId="51A83BCE" w14:textId="77777777" w:rsidR="00FE77A9" w:rsidRPr="00FE77A9" w:rsidRDefault="00FE77A9" w:rsidP="00FE77A9">
      <w:pPr>
        <w:ind w:firstLine="0"/>
        <w:rPr>
          <w:rFonts w:cs="Times New Roman"/>
        </w:rPr>
      </w:pPr>
    </w:p>
    <w:p w14:paraId="3E0B31DE" w14:textId="77777777" w:rsidR="00EF4778" w:rsidRPr="0021064B" w:rsidRDefault="003A7B0B" w:rsidP="00EF4778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Финансовые условия реализации программы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FE1E59">
        <w:rPr>
          <w:rFonts w:cs="Times New Roman"/>
        </w:rPr>
        <w:t>обеспечивают</w:t>
      </w:r>
      <w:r w:rsidRPr="0021064B">
        <w:rPr>
          <w:rFonts w:cs="Times New Roman"/>
        </w:rPr>
        <w:t xml:space="preserve"> исполнение ФГТ. </w:t>
      </w:r>
      <w:r w:rsidR="00EF4778" w:rsidRPr="0021064B">
        <w:rPr>
          <w:rFonts w:cs="Times New Roman"/>
        </w:rPr>
        <w:t xml:space="preserve">При реализации программы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="00EF4778" w:rsidRPr="0021064B">
        <w:rPr>
          <w:rFonts w:cs="Times New Roman"/>
        </w:rPr>
        <w:t xml:space="preserve"> </w:t>
      </w:r>
      <w:r w:rsidR="00F12CF5">
        <w:rPr>
          <w:rFonts w:cs="Times New Roman"/>
        </w:rPr>
        <w:t>планируется</w:t>
      </w:r>
      <w:r w:rsidR="00EF4778" w:rsidRPr="0021064B">
        <w:rPr>
          <w:rFonts w:cs="Times New Roman"/>
        </w:rPr>
        <w:t xml:space="preserve"> работа концертмейстеров с учетом сложившихся традиций и методической целесообразности:</w:t>
      </w:r>
    </w:p>
    <w:p w14:paraId="4E84D7EE" w14:textId="77777777" w:rsidR="00EF4778" w:rsidRPr="00E1509B" w:rsidRDefault="00EF4778" w:rsidP="00EF4778">
      <w:pPr>
        <w:pStyle w:val="a9"/>
        <w:numPr>
          <w:ilvl w:val="2"/>
          <w:numId w:val="16"/>
        </w:numPr>
        <w:rPr>
          <w:rFonts w:cs="Times New Roman"/>
        </w:rPr>
      </w:pPr>
      <w:r w:rsidRPr="0021064B">
        <w:rPr>
          <w:rFonts w:cs="Times New Roman"/>
        </w:rPr>
        <w:t xml:space="preserve">по учебному предмету </w:t>
      </w:r>
      <w:r w:rsidR="00D40EB3">
        <w:rPr>
          <w:rFonts w:cs="Times New Roman"/>
        </w:rPr>
        <w:t>"</w:t>
      </w:r>
      <w:r w:rsidRPr="00E1509B">
        <w:rPr>
          <w:rFonts w:cs="Times New Roman"/>
        </w:rPr>
        <w:t>Специальность</w:t>
      </w:r>
      <w:r w:rsidR="00D40EB3">
        <w:rPr>
          <w:rFonts w:cs="Times New Roman"/>
        </w:rPr>
        <w:t>"</w:t>
      </w:r>
      <w:r w:rsidRPr="00E1509B">
        <w:rPr>
          <w:rFonts w:cs="Times New Roman"/>
        </w:rPr>
        <w:t xml:space="preserve"> </w:t>
      </w:r>
      <w:r w:rsidR="00EE47DF">
        <w:rPr>
          <w:rFonts w:cs="Times New Roman"/>
        </w:rPr>
        <w:t>50</w:t>
      </w:r>
      <w:r w:rsidRPr="00E1509B">
        <w:rPr>
          <w:rFonts w:cs="Times New Roman"/>
        </w:rPr>
        <w:t>% аудиторного учебного времени;</w:t>
      </w:r>
    </w:p>
    <w:p w14:paraId="595CADD6" w14:textId="77777777" w:rsidR="00EF4778" w:rsidRPr="00E1509B" w:rsidRDefault="00EF4778" w:rsidP="00EF4778">
      <w:pPr>
        <w:pStyle w:val="a9"/>
        <w:numPr>
          <w:ilvl w:val="2"/>
          <w:numId w:val="16"/>
        </w:numPr>
        <w:rPr>
          <w:rFonts w:cs="Times New Roman"/>
        </w:rPr>
      </w:pPr>
      <w:r w:rsidRPr="00E1509B">
        <w:rPr>
          <w:rFonts w:cs="Times New Roman"/>
        </w:rPr>
        <w:t xml:space="preserve">по учебному предмету </w:t>
      </w:r>
      <w:r w:rsidR="00D40EB3">
        <w:rPr>
          <w:rFonts w:cs="Times New Roman"/>
        </w:rPr>
        <w:t>"</w:t>
      </w:r>
      <w:r w:rsidRPr="00E1509B">
        <w:rPr>
          <w:rFonts w:cs="Times New Roman"/>
        </w:rPr>
        <w:t>Хоровой класс</w:t>
      </w:r>
      <w:r w:rsidR="00D40EB3">
        <w:rPr>
          <w:rFonts w:cs="Times New Roman"/>
        </w:rPr>
        <w:t>"</w:t>
      </w:r>
      <w:r w:rsidR="0046602E" w:rsidRPr="00E1509B">
        <w:rPr>
          <w:rFonts w:cs="Times New Roman"/>
        </w:rPr>
        <w:t xml:space="preserve"> 80%</w:t>
      </w:r>
      <w:r w:rsidR="00B40308" w:rsidRPr="00B40308">
        <w:rPr>
          <w:rFonts w:cs="Times New Roman"/>
        </w:rPr>
        <w:t xml:space="preserve"> </w:t>
      </w:r>
      <w:r w:rsidR="00B40308">
        <w:rPr>
          <w:rFonts w:cs="Times New Roman"/>
        </w:rPr>
        <w:t>аудиторного</w:t>
      </w:r>
      <w:r w:rsidR="00D5071C" w:rsidRPr="00E1509B">
        <w:rPr>
          <w:rFonts w:cs="Times New Roman"/>
        </w:rPr>
        <w:t xml:space="preserve"> </w:t>
      </w:r>
      <w:r w:rsidRPr="00E1509B">
        <w:rPr>
          <w:rFonts w:cs="Times New Roman"/>
        </w:rPr>
        <w:t>учебного времени;</w:t>
      </w:r>
    </w:p>
    <w:p w14:paraId="5385C58E" w14:textId="77777777" w:rsidR="00EF4778" w:rsidRPr="0021064B" w:rsidRDefault="00EF4778" w:rsidP="00EF4778">
      <w:pPr>
        <w:pStyle w:val="a9"/>
        <w:numPr>
          <w:ilvl w:val="2"/>
          <w:numId w:val="16"/>
        </w:numPr>
        <w:rPr>
          <w:rFonts w:cs="Times New Roman"/>
        </w:rPr>
      </w:pPr>
      <w:r w:rsidRPr="00E1509B">
        <w:rPr>
          <w:rFonts w:cs="Times New Roman"/>
        </w:rPr>
        <w:t>по уч</w:t>
      </w:r>
      <w:r w:rsidR="009D2DA3" w:rsidRPr="00E1509B">
        <w:rPr>
          <w:rFonts w:cs="Times New Roman"/>
        </w:rPr>
        <w:t xml:space="preserve">ебному предмету </w:t>
      </w:r>
      <w:r w:rsidR="00D40EB3">
        <w:rPr>
          <w:rFonts w:cs="Times New Roman"/>
        </w:rPr>
        <w:t>"</w:t>
      </w:r>
      <w:r w:rsidR="009D2DA3" w:rsidRPr="00E1509B">
        <w:rPr>
          <w:rFonts w:cs="Times New Roman"/>
        </w:rPr>
        <w:t>Ансамбль</w:t>
      </w:r>
      <w:r w:rsidR="00D40EB3">
        <w:rPr>
          <w:rFonts w:cs="Times New Roman"/>
        </w:rPr>
        <w:t>"</w:t>
      </w:r>
      <w:r w:rsidR="009D2DA3" w:rsidRPr="00E1509B">
        <w:rPr>
          <w:rFonts w:cs="Times New Roman"/>
        </w:rPr>
        <w:t xml:space="preserve"> </w:t>
      </w:r>
      <w:r w:rsidR="00EE47DF">
        <w:rPr>
          <w:rFonts w:cs="Times New Roman"/>
        </w:rPr>
        <w:t>100</w:t>
      </w:r>
      <w:r w:rsidRPr="00E1509B">
        <w:rPr>
          <w:rFonts w:cs="Times New Roman"/>
        </w:rPr>
        <w:t>% аудиторного</w:t>
      </w:r>
      <w:r w:rsidRPr="0021064B">
        <w:rPr>
          <w:rFonts w:cs="Times New Roman"/>
        </w:rPr>
        <w:t xml:space="preserve"> учебного времени;</w:t>
      </w:r>
    </w:p>
    <w:p w14:paraId="4DF8B81E" w14:textId="77777777" w:rsidR="003A7B0B" w:rsidRPr="0021064B" w:rsidRDefault="003A7B0B" w:rsidP="003A7B0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Материально-технические условия реализации программы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обеспечивают возможность достижения обучающимися результатов, установленных ФГТ. Материально-техническая база </w:t>
      </w:r>
      <w:r w:rsidR="001C0D48">
        <w:rPr>
          <w:rFonts w:cs="Times New Roman"/>
        </w:rPr>
        <w:t>ГБУДО</w:t>
      </w:r>
      <w:r w:rsidR="00AD5D5B" w:rsidRPr="0021064B">
        <w:rPr>
          <w:rFonts w:cs="Times New Roman"/>
        </w:rPr>
        <w:t xml:space="preserve"> г. Москвы </w:t>
      </w:r>
      <w:r w:rsidR="00D40EB3">
        <w:rPr>
          <w:rFonts w:cs="Times New Roman"/>
        </w:rPr>
        <w:t>"</w:t>
      </w:r>
      <w:r w:rsidR="00906DDD">
        <w:rPr>
          <w:rFonts w:cs="Times New Roman"/>
        </w:rPr>
        <w:t>ДМШ №</w:t>
      </w:r>
      <w:r w:rsidR="00EE47DF">
        <w:rPr>
          <w:rFonts w:cs="Times New Roman"/>
        </w:rPr>
        <w:t xml:space="preserve"> </w:t>
      </w:r>
      <w:r w:rsidR="00906DDD">
        <w:rPr>
          <w:rFonts w:cs="Times New Roman"/>
        </w:rPr>
        <w:t>76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AE2994">
        <w:rPr>
          <w:rFonts w:cs="Times New Roman"/>
        </w:rPr>
        <w:t>соответст</w:t>
      </w:r>
      <w:r w:rsidR="00EF4778" w:rsidRPr="0021064B">
        <w:rPr>
          <w:rFonts w:cs="Times New Roman"/>
        </w:rPr>
        <w:t>вует</w:t>
      </w:r>
      <w:r w:rsidRPr="0021064B">
        <w:rPr>
          <w:rFonts w:cs="Times New Roman"/>
        </w:rPr>
        <w:t xml:space="preserve"> санитарным и противопожарным нормам, нормам охраны труда. </w:t>
      </w:r>
      <w:r w:rsidR="001C0D48">
        <w:rPr>
          <w:rFonts w:cs="Times New Roman"/>
        </w:rPr>
        <w:t>ГБУДО</w:t>
      </w:r>
      <w:r w:rsidR="00AD5D5B" w:rsidRPr="0021064B">
        <w:rPr>
          <w:rFonts w:cs="Times New Roman"/>
        </w:rPr>
        <w:t xml:space="preserve"> г. Москвы </w:t>
      </w:r>
      <w:r w:rsidR="00D40EB3">
        <w:rPr>
          <w:rFonts w:cs="Times New Roman"/>
        </w:rPr>
        <w:t>"</w:t>
      </w:r>
      <w:r w:rsidR="00906DDD" w:rsidRPr="00906DDD">
        <w:rPr>
          <w:rFonts w:cs="Times New Roman"/>
        </w:rPr>
        <w:t xml:space="preserve"> </w:t>
      </w:r>
      <w:r w:rsidR="00906DDD">
        <w:rPr>
          <w:rFonts w:cs="Times New Roman"/>
        </w:rPr>
        <w:t>ДМШ №</w:t>
      </w:r>
      <w:r w:rsidR="00EE47DF">
        <w:rPr>
          <w:rFonts w:cs="Times New Roman"/>
        </w:rPr>
        <w:t xml:space="preserve"> </w:t>
      </w:r>
      <w:r w:rsidR="00906DDD">
        <w:rPr>
          <w:rFonts w:cs="Times New Roman"/>
        </w:rPr>
        <w:t>76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EF4778" w:rsidRPr="0021064B">
        <w:rPr>
          <w:rFonts w:cs="Times New Roman"/>
        </w:rPr>
        <w:t>соблюдает</w:t>
      </w:r>
      <w:r w:rsidRPr="0021064B">
        <w:rPr>
          <w:rFonts w:cs="Times New Roman"/>
        </w:rPr>
        <w:t xml:space="preserve"> своевременные сроки текущего и капитального ремонта учебных помещений.</w:t>
      </w:r>
    </w:p>
    <w:p w14:paraId="59BC4771" w14:textId="77777777" w:rsidR="003A7B0B" w:rsidRPr="0021064B" w:rsidRDefault="003A7B0B" w:rsidP="003A7B0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Для реализации программы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минимально необходимый перечень учебных аудиторий, специализированных кабинетов и материально-технического обеспечения включает в себя: концертный зал с концертным роялем, </w:t>
      </w:r>
      <w:r w:rsidRPr="0021064B">
        <w:rPr>
          <w:rFonts w:cs="Times New Roman"/>
        </w:rPr>
        <w:lastRenderedPageBreak/>
        <w:t xml:space="preserve">пультами и </w:t>
      </w:r>
      <w:proofErr w:type="spellStart"/>
      <w:r w:rsidRPr="0021064B">
        <w:rPr>
          <w:rFonts w:cs="Times New Roman"/>
        </w:rPr>
        <w:t>звукотехническим</w:t>
      </w:r>
      <w:proofErr w:type="spellEnd"/>
      <w:r w:rsidRPr="0021064B">
        <w:rPr>
          <w:rFonts w:cs="Times New Roman"/>
        </w:rPr>
        <w:t xml:space="preserve"> оборудованием, библиотеку, помещения для работы со специализированными материалами (фонотеку, видеотеку, фильмотеку, просмотровый видеозал), учебные аудитории для групповых, мелкогрупповых и индивидуальных занятий, учебную аудиторию для занятий по учебному предмету 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>Хоровой класс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со специализированным оборудованием (подставками для хора, роялем или пианино). Учебные аудитории, предназначенные для реализации учебного пред</w:t>
      </w:r>
      <w:r w:rsidR="00FF0850">
        <w:rPr>
          <w:rFonts w:cs="Times New Roman"/>
        </w:rPr>
        <w:t xml:space="preserve">мета </w:t>
      </w:r>
      <w:r w:rsidR="00D40EB3">
        <w:rPr>
          <w:rFonts w:cs="Times New Roman"/>
        </w:rPr>
        <w:t>"</w:t>
      </w:r>
      <w:r w:rsidR="00FF0850">
        <w:rPr>
          <w:rFonts w:cs="Times New Roman"/>
        </w:rPr>
        <w:t>Специальность</w:t>
      </w:r>
      <w:r w:rsidR="00D40EB3">
        <w:rPr>
          <w:rFonts w:cs="Times New Roman"/>
        </w:rPr>
        <w:t>"</w:t>
      </w:r>
      <w:r w:rsidR="00FF0850">
        <w:rPr>
          <w:rFonts w:cs="Times New Roman"/>
        </w:rPr>
        <w:t>, оснащены</w:t>
      </w:r>
      <w:r w:rsidRPr="0021064B">
        <w:rPr>
          <w:rFonts w:cs="Times New Roman"/>
        </w:rPr>
        <w:t xml:space="preserve"> роялями или пианино</w:t>
      </w:r>
      <w:r w:rsidR="00605DF9">
        <w:rPr>
          <w:rFonts w:cs="Times New Roman"/>
        </w:rPr>
        <w:t xml:space="preserve">. </w:t>
      </w:r>
      <w:r w:rsidR="00605DF9" w:rsidRPr="00AE2994">
        <w:rPr>
          <w:rFonts w:cs="Times New Roman"/>
        </w:rPr>
        <w:t>Учебные аудитории для индивидуальных занятий име</w:t>
      </w:r>
      <w:r w:rsidR="00AE2994">
        <w:rPr>
          <w:rFonts w:cs="Times New Roman"/>
        </w:rPr>
        <w:t>ют</w:t>
      </w:r>
      <w:r w:rsidR="00605DF9" w:rsidRPr="00AE2994">
        <w:rPr>
          <w:rFonts w:cs="Times New Roman"/>
        </w:rPr>
        <w:t xml:space="preserve"> площадь не менее 6 кв.</w:t>
      </w:r>
      <w:r w:rsidR="00FE1E59">
        <w:rPr>
          <w:rFonts w:cs="Times New Roman"/>
        </w:rPr>
        <w:t xml:space="preserve"> </w:t>
      </w:r>
      <w:r w:rsidR="00605DF9" w:rsidRPr="00AE2994">
        <w:rPr>
          <w:rFonts w:cs="Times New Roman"/>
        </w:rPr>
        <w:t xml:space="preserve">м., для реализации учебных предметов </w:t>
      </w:r>
      <w:r w:rsidR="00D40EB3">
        <w:rPr>
          <w:rFonts w:cs="Times New Roman"/>
        </w:rPr>
        <w:t>"</w:t>
      </w:r>
      <w:r w:rsidR="00605DF9" w:rsidRPr="00AE2994">
        <w:rPr>
          <w:rFonts w:cs="Times New Roman"/>
        </w:rPr>
        <w:t>Ансамбль</w:t>
      </w:r>
      <w:r w:rsidR="00D40EB3">
        <w:rPr>
          <w:rFonts w:cs="Times New Roman"/>
        </w:rPr>
        <w:t>"</w:t>
      </w:r>
      <w:r w:rsidR="00605DF9" w:rsidRPr="00AE2994">
        <w:rPr>
          <w:rFonts w:cs="Times New Roman"/>
        </w:rPr>
        <w:t xml:space="preserve"> – не менее 12 кв.</w:t>
      </w:r>
      <w:r w:rsidR="00FE1E59">
        <w:rPr>
          <w:rFonts w:cs="Times New Roman"/>
        </w:rPr>
        <w:t xml:space="preserve"> </w:t>
      </w:r>
      <w:r w:rsidR="00605DF9" w:rsidRPr="00AE2994">
        <w:rPr>
          <w:rFonts w:cs="Times New Roman"/>
        </w:rPr>
        <w:t xml:space="preserve">м. Учебные аудитории, предназначенные для реализации учебных предметов </w:t>
      </w:r>
      <w:r w:rsidR="00D40EB3">
        <w:rPr>
          <w:rFonts w:cs="Times New Roman"/>
        </w:rPr>
        <w:t>"</w:t>
      </w:r>
      <w:r w:rsidR="00605DF9" w:rsidRPr="00AE2994">
        <w:rPr>
          <w:rFonts w:cs="Times New Roman"/>
        </w:rPr>
        <w:t>Сольфеджио</w:t>
      </w:r>
      <w:r w:rsidR="00D40EB3">
        <w:rPr>
          <w:rFonts w:cs="Times New Roman"/>
        </w:rPr>
        <w:t>"</w:t>
      </w:r>
      <w:r w:rsidR="00605DF9" w:rsidRPr="00AE2994">
        <w:rPr>
          <w:rFonts w:cs="Times New Roman"/>
        </w:rPr>
        <w:t xml:space="preserve">, </w:t>
      </w:r>
      <w:r w:rsidR="00D40EB3">
        <w:rPr>
          <w:rFonts w:cs="Times New Roman"/>
        </w:rPr>
        <w:t>"</w:t>
      </w:r>
      <w:r w:rsidR="00605DF9" w:rsidRPr="00AE2994">
        <w:rPr>
          <w:rFonts w:cs="Times New Roman"/>
        </w:rPr>
        <w:t>Слушание музыки</w:t>
      </w:r>
      <w:r w:rsidR="00D40EB3">
        <w:rPr>
          <w:rFonts w:cs="Times New Roman"/>
        </w:rPr>
        <w:t>"</w:t>
      </w:r>
      <w:r w:rsidR="00605DF9" w:rsidRPr="00AE2994">
        <w:rPr>
          <w:rFonts w:cs="Times New Roman"/>
        </w:rPr>
        <w:t xml:space="preserve">, </w:t>
      </w:r>
      <w:r w:rsidR="00D40EB3">
        <w:rPr>
          <w:rFonts w:cs="Times New Roman"/>
        </w:rPr>
        <w:t>"</w:t>
      </w:r>
      <w:r w:rsidR="00605DF9" w:rsidRPr="00AE2994">
        <w:rPr>
          <w:rFonts w:cs="Times New Roman"/>
        </w:rPr>
        <w:t>Музыкальная литература (зарубежная, отечественная)</w:t>
      </w:r>
      <w:r w:rsidR="00D40EB3">
        <w:rPr>
          <w:rFonts w:cs="Times New Roman"/>
        </w:rPr>
        <w:t>"</w:t>
      </w:r>
      <w:r w:rsidR="00605DF9" w:rsidRPr="00AE2994">
        <w:rPr>
          <w:rFonts w:cs="Times New Roman"/>
        </w:rPr>
        <w:t xml:space="preserve">, </w:t>
      </w:r>
      <w:r w:rsidR="00D40EB3">
        <w:rPr>
          <w:rFonts w:cs="Times New Roman"/>
        </w:rPr>
        <w:t>"</w:t>
      </w:r>
      <w:r w:rsidR="00605DF9" w:rsidRPr="00AE2994">
        <w:rPr>
          <w:rFonts w:cs="Times New Roman"/>
        </w:rPr>
        <w:t>Элементарная теория музыки</w:t>
      </w:r>
      <w:r w:rsidR="00D40EB3">
        <w:rPr>
          <w:rFonts w:cs="Times New Roman"/>
        </w:rPr>
        <w:t>"</w:t>
      </w:r>
      <w:r w:rsidR="00605DF9" w:rsidRPr="00AE2994">
        <w:rPr>
          <w:rFonts w:cs="Times New Roman"/>
        </w:rPr>
        <w:t>, оснащ</w:t>
      </w:r>
      <w:r w:rsidR="00AE2994">
        <w:rPr>
          <w:rFonts w:cs="Times New Roman"/>
        </w:rPr>
        <w:t>ены</w:t>
      </w:r>
      <w:r w:rsidR="00605DF9" w:rsidRPr="00AE2994">
        <w:rPr>
          <w:rFonts w:cs="Times New Roman"/>
        </w:rPr>
        <w:t xml:space="preserve"> роялями, </w:t>
      </w:r>
      <w:proofErr w:type="spellStart"/>
      <w:r w:rsidR="00605DF9" w:rsidRPr="00AE2994">
        <w:rPr>
          <w:rFonts w:cs="Times New Roman"/>
        </w:rPr>
        <w:t>звукотехническим</w:t>
      </w:r>
      <w:proofErr w:type="spellEnd"/>
      <w:r w:rsidR="00605DF9" w:rsidRPr="00AE2994">
        <w:rPr>
          <w:rFonts w:cs="Times New Roman"/>
        </w:rPr>
        <w:t xml:space="preserve"> оборудованием, учебной мебелью (досками, столами, стульями, стеллажами, шкафами) и оформл</w:t>
      </w:r>
      <w:r w:rsidR="00AE2994">
        <w:rPr>
          <w:rFonts w:cs="Times New Roman"/>
        </w:rPr>
        <w:t>ены</w:t>
      </w:r>
      <w:r w:rsidR="00605DF9" w:rsidRPr="00AE2994">
        <w:rPr>
          <w:rFonts w:cs="Times New Roman"/>
        </w:rPr>
        <w:t xml:space="preserve"> наглядными пособиями.</w:t>
      </w:r>
      <w:r w:rsidR="00906DDD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D40EB3">
        <w:rPr>
          <w:rFonts w:cs="Times New Roman"/>
        </w:rPr>
        <w:t>"</w:t>
      </w:r>
      <w:r w:rsidR="00906DDD">
        <w:rPr>
          <w:rFonts w:cs="Times New Roman"/>
        </w:rPr>
        <w:t>ДМШ №</w:t>
      </w:r>
      <w:r w:rsidR="00930883" w:rsidRPr="00930883">
        <w:rPr>
          <w:rFonts w:cs="Times New Roman"/>
        </w:rPr>
        <w:t xml:space="preserve"> </w:t>
      </w:r>
      <w:r w:rsidR="00906DDD">
        <w:rPr>
          <w:rFonts w:cs="Times New Roman"/>
        </w:rPr>
        <w:t>76</w:t>
      </w:r>
      <w:r w:rsidR="00D40EB3">
        <w:rPr>
          <w:rFonts w:cs="Times New Roman"/>
        </w:rPr>
        <w:t>"</w:t>
      </w:r>
      <w:r w:rsidR="001B381C">
        <w:rPr>
          <w:rFonts w:cs="Times New Roman"/>
        </w:rPr>
        <w:t xml:space="preserve"> </w:t>
      </w:r>
      <w:r w:rsidRPr="0021064B">
        <w:rPr>
          <w:rFonts w:cs="Times New Roman"/>
        </w:rPr>
        <w:t>созда</w:t>
      </w:r>
      <w:r w:rsidR="00AE2994">
        <w:rPr>
          <w:rFonts w:cs="Times New Roman"/>
        </w:rPr>
        <w:t>ны</w:t>
      </w:r>
      <w:r w:rsidRPr="0021064B">
        <w:rPr>
          <w:rFonts w:cs="Times New Roman"/>
        </w:rPr>
        <w:t xml:space="preserve"> условия для содержания, своевременного обслуживания и ремонта музыкальных инструментов.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D40EB3">
        <w:rPr>
          <w:rFonts w:cs="Times New Roman"/>
        </w:rPr>
        <w:t>"</w:t>
      </w:r>
      <w:r w:rsidR="00906DDD">
        <w:rPr>
          <w:rFonts w:cs="Times New Roman"/>
        </w:rPr>
        <w:t>ДМШ №</w:t>
      </w:r>
      <w:r w:rsidR="00930883" w:rsidRPr="00930883">
        <w:rPr>
          <w:rFonts w:cs="Times New Roman"/>
        </w:rPr>
        <w:t xml:space="preserve"> </w:t>
      </w:r>
      <w:r w:rsidR="00906DDD">
        <w:rPr>
          <w:rFonts w:cs="Times New Roman"/>
        </w:rPr>
        <w:t>76</w:t>
      </w:r>
      <w:r w:rsidR="00D40EB3">
        <w:rPr>
          <w:rFonts w:cs="Times New Roman"/>
        </w:rPr>
        <w:t>"</w:t>
      </w:r>
      <w:r w:rsidR="001B381C">
        <w:rPr>
          <w:rFonts w:cs="Times New Roman"/>
        </w:rPr>
        <w:t xml:space="preserve"> </w:t>
      </w:r>
      <w:r w:rsidRPr="0021064B">
        <w:rPr>
          <w:rFonts w:cs="Times New Roman"/>
        </w:rPr>
        <w:t>обеспечивает выступления учебных хоровых коллективов в сценических костюмах.</w:t>
      </w:r>
    </w:p>
    <w:p w14:paraId="270D8D26" w14:textId="77777777" w:rsidR="00664A98" w:rsidRDefault="00D030FE" w:rsidP="008A59A8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Освоение обучающимися программы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>, разработанной образовательным учреждением на основании ФГТ, завершается итоговой аттестацией обучающихся, проводим</w:t>
      </w:r>
      <w:r w:rsidR="003E6177" w:rsidRPr="0021064B">
        <w:rPr>
          <w:rFonts w:cs="Times New Roman"/>
        </w:rPr>
        <w:t>ой образовательным учреждением.</w:t>
      </w:r>
    </w:p>
    <w:p w14:paraId="4DECAF24" w14:textId="77777777" w:rsidR="00E07D49" w:rsidRPr="00B40308" w:rsidRDefault="003160B8" w:rsidP="00B40308">
      <w:pPr>
        <w:pStyle w:val="1"/>
        <w:jc w:val="left"/>
        <w:rPr>
          <w:rFonts w:cs="Times New Roman"/>
          <w:b w:val="0"/>
        </w:rPr>
      </w:pPr>
      <w:bookmarkStart w:id="2" w:name="_Toc488321301"/>
      <w:r w:rsidRPr="0021064B">
        <w:rPr>
          <w:rFonts w:cs="Times New Roman"/>
        </w:rPr>
        <w:t>Планируемые результаты освоения обучающимися общеобразовательной программы</w:t>
      </w:r>
      <w:bookmarkEnd w:id="2"/>
    </w:p>
    <w:p w14:paraId="0C07C4BC" w14:textId="77777777" w:rsidR="003E6177" w:rsidRPr="0021064B" w:rsidRDefault="003E6177" w:rsidP="00E07D49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Результатом освоения программы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является приобретение обучающимися следующих знаний, умений и навыков в предметных областях:</w:t>
      </w:r>
    </w:p>
    <w:p w14:paraId="21130CCE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музыкального исполнительства:</w:t>
      </w:r>
    </w:p>
    <w:p w14:paraId="72DF10A0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художественно-эстетических, технических особенностей, характерных для сол</w:t>
      </w:r>
      <w:r w:rsidR="00906DDD">
        <w:rPr>
          <w:rFonts w:cs="Times New Roman"/>
        </w:rPr>
        <w:t>ьного, ансамблевого</w:t>
      </w:r>
      <w:r w:rsidRPr="0021064B">
        <w:rPr>
          <w:rFonts w:cs="Times New Roman"/>
        </w:rPr>
        <w:t xml:space="preserve"> исполнительства;</w:t>
      </w:r>
    </w:p>
    <w:p w14:paraId="728DC980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музыкальной терминологии;</w:t>
      </w:r>
    </w:p>
    <w:p w14:paraId="44782B9C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умения грамотно исполнять музыкальные произве</w:t>
      </w:r>
      <w:r w:rsidR="00906DDD">
        <w:rPr>
          <w:rFonts w:cs="Times New Roman"/>
        </w:rPr>
        <w:t xml:space="preserve">дения соло, в ансамбле </w:t>
      </w:r>
      <w:r w:rsidRPr="0021064B">
        <w:rPr>
          <w:rFonts w:cs="Times New Roman"/>
        </w:rPr>
        <w:t xml:space="preserve">на </w:t>
      </w:r>
      <w:r w:rsidR="00105118">
        <w:rPr>
          <w:rFonts w:cs="Times New Roman"/>
        </w:rPr>
        <w:t>струнном</w:t>
      </w:r>
      <w:r w:rsidRPr="0021064B">
        <w:rPr>
          <w:rFonts w:cs="Times New Roman"/>
        </w:rPr>
        <w:t xml:space="preserve"> инструменте;</w:t>
      </w:r>
    </w:p>
    <w:p w14:paraId="512DE01B" w14:textId="77777777" w:rsidR="00EF4778" w:rsidRPr="0021064B" w:rsidRDefault="00EF4778" w:rsidP="0010511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умения самостоятельно разучивать музыкальные произведения различных </w:t>
      </w:r>
      <w:r w:rsidR="00CA13EF" w:rsidRPr="0021064B">
        <w:rPr>
          <w:rFonts w:cs="Times New Roman"/>
        </w:rPr>
        <w:t xml:space="preserve">жанров и стилей на </w:t>
      </w:r>
      <w:r w:rsidR="00105118" w:rsidRPr="00105118">
        <w:rPr>
          <w:rFonts w:cs="Times New Roman"/>
        </w:rPr>
        <w:t>струнном</w:t>
      </w:r>
      <w:r w:rsidR="00CA13EF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>инструменте;</w:t>
      </w:r>
    </w:p>
    <w:p w14:paraId="67FB3CE1" w14:textId="77777777" w:rsidR="00EF4778" w:rsidRPr="0021064B" w:rsidRDefault="00EF4778" w:rsidP="0010511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умения самостоятельно преодолевать технические трудности при разучивании несложного музыкального произведения на </w:t>
      </w:r>
      <w:r w:rsidR="00105118" w:rsidRPr="00105118">
        <w:rPr>
          <w:rFonts w:cs="Times New Roman"/>
        </w:rPr>
        <w:t>струнном</w:t>
      </w:r>
      <w:r w:rsidRPr="0021064B">
        <w:rPr>
          <w:rFonts w:cs="Times New Roman"/>
        </w:rPr>
        <w:t xml:space="preserve"> инструменте;</w:t>
      </w:r>
    </w:p>
    <w:p w14:paraId="2C5B721C" w14:textId="77777777" w:rsidR="00EF4778" w:rsidRPr="0021064B" w:rsidRDefault="00EF4778" w:rsidP="0010511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умения создавать художественный образ при исполнении музыкального произведения на </w:t>
      </w:r>
      <w:r w:rsidR="00105118" w:rsidRPr="00105118">
        <w:rPr>
          <w:rFonts w:cs="Times New Roman"/>
        </w:rPr>
        <w:t>струнном</w:t>
      </w:r>
      <w:r w:rsidRPr="0021064B">
        <w:rPr>
          <w:rFonts w:cs="Times New Roman"/>
        </w:rPr>
        <w:t xml:space="preserve"> инструменте;</w:t>
      </w:r>
    </w:p>
    <w:p w14:paraId="4B356500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игры на фортепиано несложных музыкальных произведений различных стилей и жанров;</w:t>
      </w:r>
    </w:p>
    <w:p w14:paraId="5A70A01E" w14:textId="77777777" w:rsidR="00EF4778" w:rsidRPr="0021064B" w:rsidRDefault="00EF4778" w:rsidP="0010511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навыков импровизации на </w:t>
      </w:r>
      <w:r w:rsidR="00105118" w:rsidRPr="00105118">
        <w:rPr>
          <w:rFonts w:cs="Times New Roman"/>
        </w:rPr>
        <w:t>струнном</w:t>
      </w:r>
      <w:r w:rsidR="00CA13EF" w:rsidRPr="0021064B">
        <w:rPr>
          <w:rFonts w:cs="Times New Roman"/>
        </w:rPr>
        <w:t xml:space="preserve"> инструменте</w:t>
      </w:r>
      <w:r w:rsidRPr="0021064B">
        <w:rPr>
          <w:rFonts w:cs="Times New Roman"/>
        </w:rPr>
        <w:t xml:space="preserve">, чтения с листа несложных музыкальных произведений на </w:t>
      </w:r>
      <w:r w:rsidR="00105118" w:rsidRPr="00105118">
        <w:rPr>
          <w:rFonts w:cs="Times New Roman"/>
        </w:rPr>
        <w:t xml:space="preserve">струнном </w:t>
      </w:r>
      <w:r w:rsidRPr="0021064B">
        <w:rPr>
          <w:rFonts w:cs="Times New Roman"/>
        </w:rPr>
        <w:t>инструменте и на фортепиано;</w:t>
      </w:r>
    </w:p>
    <w:p w14:paraId="2DBB870D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подбора по слуху;</w:t>
      </w:r>
    </w:p>
    <w:p w14:paraId="0E38C3A2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первичных навыков в области теоретического анализа исполняемых произведений;</w:t>
      </w:r>
    </w:p>
    <w:p w14:paraId="32B5E363" w14:textId="77777777" w:rsidR="003E6177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публичных выступлений (сольных, ан</w:t>
      </w:r>
      <w:r w:rsidR="00906DDD">
        <w:rPr>
          <w:rFonts w:cs="Times New Roman"/>
        </w:rPr>
        <w:t>самблевых</w:t>
      </w:r>
      <w:r w:rsidR="00BF6538" w:rsidRPr="0021064B">
        <w:rPr>
          <w:rFonts w:cs="Times New Roman"/>
        </w:rPr>
        <w:t>);</w:t>
      </w:r>
    </w:p>
    <w:p w14:paraId="06E11606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lastRenderedPageBreak/>
        <w:t>в области теории и истории музыки:</w:t>
      </w:r>
    </w:p>
    <w:p w14:paraId="04169B7B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музыкальной грамоты;</w:t>
      </w:r>
    </w:p>
    <w:p w14:paraId="7257731B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14:paraId="1FE7C035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первичные знания в области строения классических музыкальных форм;</w:t>
      </w:r>
    </w:p>
    <w:p w14:paraId="18C56C3A" w14:textId="77777777" w:rsidR="00BF6538" w:rsidRPr="0021064B" w:rsidRDefault="00BF6538" w:rsidP="003445FC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умения использовать полученные теоретические знания при исполнительстве музыкальных произведений на </w:t>
      </w:r>
      <w:r w:rsidR="003445FC" w:rsidRPr="003445FC">
        <w:rPr>
          <w:rFonts w:cs="Times New Roman"/>
        </w:rPr>
        <w:t xml:space="preserve">струнном </w:t>
      </w:r>
      <w:r w:rsidR="003445FC">
        <w:rPr>
          <w:rFonts w:cs="Times New Roman"/>
        </w:rPr>
        <w:t>инструменте и</w:t>
      </w:r>
      <w:r w:rsidRPr="0021064B">
        <w:rPr>
          <w:rFonts w:cs="Times New Roman"/>
        </w:rPr>
        <w:t xml:space="preserve"> фортепиано;</w:t>
      </w:r>
    </w:p>
    <w:p w14:paraId="68D59EAC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умения осмысливать музыкальные произведения и события путем изложения в письменной форме, в форме ведения бесед, дискуссий;</w:t>
      </w:r>
    </w:p>
    <w:p w14:paraId="66350FC3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восприятия музыкальных произве</w:t>
      </w:r>
      <w:r w:rsidR="00FD6F5E">
        <w:rPr>
          <w:rFonts w:cs="Times New Roman"/>
        </w:rPr>
        <w:t>дений различных стилей и жанров</w:t>
      </w:r>
      <w:r w:rsidRPr="0021064B">
        <w:rPr>
          <w:rFonts w:cs="Times New Roman"/>
        </w:rPr>
        <w:t>;</w:t>
      </w:r>
    </w:p>
    <w:p w14:paraId="1CAA9F88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восприятия элементов музыкального языка;</w:t>
      </w:r>
    </w:p>
    <w:p w14:paraId="58B6E944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анализа музыкального произведения;</w:t>
      </w:r>
    </w:p>
    <w:p w14:paraId="7C1FACC4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записи музыкального текста по слуху;</w:t>
      </w:r>
    </w:p>
    <w:p w14:paraId="6633DDF3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вокального исполнения музыкального текста;</w:t>
      </w:r>
    </w:p>
    <w:p w14:paraId="6ED6B221" w14:textId="77777777" w:rsidR="003E6177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первичных навыков и умений по сочинению музыкального текста.</w:t>
      </w:r>
    </w:p>
    <w:p w14:paraId="3D7C89AF" w14:textId="77777777" w:rsidR="003E6177" w:rsidRPr="0021064B" w:rsidRDefault="003E6177" w:rsidP="00E07D49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Результатом освоения программы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с дополнительным годом обучения, сверх обозначенных в пункте </w:t>
      </w:r>
      <w:r w:rsidR="002902D0">
        <w:rPr>
          <w:rFonts w:cs="Times New Roman"/>
        </w:rPr>
        <w:t>2.1</w:t>
      </w:r>
      <w:r w:rsidRPr="0021064B">
        <w:rPr>
          <w:rFonts w:cs="Times New Roman"/>
        </w:rPr>
        <w:t>, является приобретение обучающимися следующих знаний, умений и навыков в предметных областях:</w:t>
      </w:r>
    </w:p>
    <w:p w14:paraId="6DBAD56A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музыкального исполнительства:</w:t>
      </w:r>
    </w:p>
    <w:p w14:paraId="339A315B" w14:textId="77777777" w:rsidR="00695494" w:rsidRDefault="00BF6538" w:rsidP="003445FC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знания основного </w:t>
      </w:r>
      <w:r w:rsidR="003445FC" w:rsidRPr="003445FC">
        <w:rPr>
          <w:rFonts w:cs="Times New Roman"/>
        </w:rPr>
        <w:t>сольного, ансамблевого и (или) оркестрового репертуара (произведений для струнного ансамбля, камерного оркестра, малого симфонического оркестра, солиста в сопровождении струнного ансамбля и камерного оркестра);</w:t>
      </w:r>
    </w:p>
    <w:p w14:paraId="3D642EA0" w14:textId="77777777" w:rsidR="00BF6538" w:rsidRPr="0021064B" w:rsidRDefault="00BF6538" w:rsidP="003445FC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различных исполнительских интерпретаций музыкальных произведений;</w:t>
      </w:r>
    </w:p>
    <w:p w14:paraId="475D7D4D" w14:textId="77777777" w:rsidR="003E6177" w:rsidRPr="00FD6F5E" w:rsidRDefault="00BF6538" w:rsidP="00FD6F5E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умения исполнять музыкальные произведения соло, в ансамбле и (или) оркестре на достаточном художественном уровне в соответс</w:t>
      </w:r>
      <w:r w:rsidR="00FD6F5E">
        <w:rPr>
          <w:rFonts w:cs="Times New Roman"/>
        </w:rPr>
        <w:t>твии со стилевыми особенностями</w:t>
      </w:r>
      <w:r w:rsidRPr="00FD6F5E">
        <w:rPr>
          <w:rFonts w:cs="Times New Roman"/>
        </w:rPr>
        <w:t>;</w:t>
      </w:r>
    </w:p>
    <w:p w14:paraId="689CD042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теории и истории музыки:</w:t>
      </w:r>
    </w:p>
    <w:p w14:paraId="62EE5349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первичные знания в области основных эстетических и стилевых направлений в области</w:t>
      </w:r>
      <w:r w:rsidR="00945CFF" w:rsidRPr="0021064B">
        <w:rPr>
          <w:rFonts w:cs="Times New Roman"/>
        </w:rPr>
        <w:t xml:space="preserve"> музыкального, изобразительного искусства</w:t>
      </w:r>
      <w:r w:rsidRPr="0021064B">
        <w:rPr>
          <w:rFonts w:cs="Times New Roman"/>
        </w:rPr>
        <w:t>;</w:t>
      </w:r>
    </w:p>
    <w:p w14:paraId="6BFDF328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первичные знания и умения в области элементарной теории музыки;</w:t>
      </w:r>
    </w:p>
    <w:p w14:paraId="086624FE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умения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14:paraId="51A5E7A2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сочинения и импровизации музыкального текста;</w:t>
      </w:r>
    </w:p>
    <w:p w14:paraId="64B41701" w14:textId="77777777" w:rsidR="003E6177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восприятия современной музыки.</w:t>
      </w:r>
    </w:p>
    <w:p w14:paraId="6BE36371" w14:textId="77777777" w:rsidR="003E6177" w:rsidRPr="0021064B" w:rsidRDefault="003E6177" w:rsidP="00E07D49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Результаты освоения программы </w:t>
      </w:r>
      <w:r w:rsidR="00D40EB3">
        <w:rPr>
          <w:rFonts w:cs="Times New Roman"/>
        </w:rPr>
        <w:t>"</w:t>
      </w:r>
      <w:r w:rsidR="00A2399A">
        <w:rPr>
          <w:rFonts w:cs="Times New Roman"/>
        </w:rPr>
        <w:t>Струнные инструменты</w:t>
      </w:r>
      <w:r w:rsidR="00D40EB3">
        <w:rPr>
          <w:rFonts w:cs="Times New Roman"/>
        </w:rPr>
        <w:t>"</w:t>
      </w:r>
      <w:r w:rsidRPr="0021064B">
        <w:rPr>
          <w:rFonts w:cs="Times New Roman"/>
        </w:rPr>
        <w:t xml:space="preserve"> по учебным предметам обязательной части должны отражать:</w:t>
      </w:r>
    </w:p>
    <w:p w14:paraId="0D6ADD57" w14:textId="77777777" w:rsidR="003E6177" w:rsidRPr="0021064B" w:rsidRDefault="00BF6538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Специальность</w:t>
      </w:r>
      <w:r w:rsidR="003E6177" w:rsidRPr="0021064B">
        <w:rPr>
          <w:rFonts w:cs="Times New Roman"/>
        </w:rPr>
        <w:t>:</w:t>
      </w:r>
    </w:p>
    <w:p w14:paraId="57BA0CAC" w14:textId="77777777" w:rsidR="00BF6538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наличие у обучающегося интереса к музыкальному искусству, самостоятельному музыкальному исполнительству;</w:t>
      </w:r>
    </w:p>
    <w:p w14:paraId="178519EC" w14:textId="77777777" w:rsidR="00FD6F5E" w:rsidRPr="00FD6F5E" w:rsidRDefault="00FD6F5E" w:rsidP="00FD6F5E">
      <w:pPr>
        <w:pStyle w:val="a9"/>
        <w:numPr>
          <w:ilvl w:val="0"/>
          <w:numId w:val="5"/>
        </w:numPr>
        <w:rPr>
          <w:rFonts w:cs="Times New Roman"/>
        </w:rPr>
      </w:pPr>
      <w:r w:rsidRPr="00FD6F5E">
        <w:rPr>
          <w:rFonts w:cs="Times New Roman"/>
        </w:rPr>
        <w:t xml:space="preserve">знание художественно-исполнительских возможностей </w:t>
      </w:r>
      <w:r w:rsidR="00695494">
        <w:rPr>
          <w:rFonts w:cs="Times New Roman"/>
        </w:rPr>
        <w:t>струн</w:t>
      </w:r>
      <w:r w:rsidRPr="00FD6F5E">
        <w:rPr>
          <w:rFonts w:cs="Times New Roman"/>
        </w:rPr>
        <w:t>ного инструмента;</w:t>
      </w:r>
    </w:p>
    <w:p w14:paraId="68403ABD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сформированный комплекс исполнительских знаний, умений и навыков, позволяющий использовать многообразные возможн</w:t>
      </w:r>
      <w:r w:rsidR="00D01A8E" w:rsidRPr="0021064B">
        <w:rPr>
          <w:rFonts w:cs="Times New Roman"/>
        </w:rPr>
        <w:t xml:space="preserve">ости </w:t>
      </w:r>
      <w:r w:rsidR="00695494">
        <w:rPr>
          <w:rFonts w:cs="Times New Roman"/>
        </w:rPr>
        <w:t>струн</w:t>
      </w:r>
      <w:r w:rsidR="00D01A8E" w:rsidRPr="0021064B">
        <w:rPr>
          <w:rFonts w:cs="Times New Roman"/>
        </w:rPr>
        <w:t xml:space="preserve">ного </w:t>
      </w:r>
      <w:r w:rsidRPr="0021064B">
        <w:rPr>
          <w:rFonts w:cs="Times New Roman"/>
        </w:rPr>
        <w:t xml:space="preserve"> </w:t>
      </w:r>
      <w:r w:rsidRPr="0021064B">
        <w:rPr>
          <w:rFonts w:cs="Times New Roman"/>
        </w:rPr>
        <w:lastRenderedPageBreak/>
        <w:t>инструмента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031A53DC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знание репертуара для </w:t>
      </w:r>
      <w:r w:rsidR="00695494">
        <w:rPr>
          <w:rFonts w:cs="Times New Roman"/>
        </w:rPr>
        <w:t>струнного</w:t>
      </w:r>
      <w:r w:rsidRPr="0021064B">
        <w:rPr>
          <w:rFonts w:cs="Times New Roman"/>
        </w:rPr>
        <w:t xml:space="preserve"> инструмента, включающего произведения разных стилей и жанров в соответствии с программными требованиями;</w:t>
      </w:r>
    </w:p>
    <w:p w14:paraId="240FC151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профессиональной терминологии;</w:t>
      </w:r>
    </w:p>
    <w:p w14:paraId="0B780238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читать с листа несложные музыкальные произведения;</w:t>
      </w:r>
    </w:p>
    <w:p w14:paraId="15F9D4E5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навыки по воспитанию слухового контроля, умению управлять процессом исполнения музыкального произведения;</w:t>
      </w:r>
    </w:p>
    <w:p w14:paraId="2C6911A9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55D74A46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14:paraId="3F493D04" w14:textId="77777777" w:rsidR="00BF6538" w:rsidRPr="0021064B" w:rsidRDefault="00FD6F5E" w:rsidP="00BF6538">
      <w:pPr>
        <w:pStyle w:val="a9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развитие</w:t>
      </w:r>
      <w:r w:rsidR="00BF6538" w:rsidRPr="0021064B">
        <w:rPr>
          <w:rFonts w:cs="Times New Roman"/>
        </w:rPr>
        <w:t xml:space="preserve"> музыкальной памяти, развитого мелодического, ладогармонического, тембрового слуха;</w:t>
      </w:r>
    </w:p>
    <w:p w14:paraId="77B69745" w14:textId="77777777" w:rsidR="003E6177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наличие навыков </w:t>
      </w:r>
      <w:proofErr w:type="spellStart"/>
      <w:r w:rsidRPr="0021064B">
        <w:rPr>
          <w:rFonts w:cs="Times New Roman"/>
        </w:rPr>
        <w:t>репетиционно</w:t>
      </w:r>
      <w:proofErr w:type="spellEnd"/>
      <w:r w:rsidRPr="0021064B">
        <w:rPr>
          <w:rFonts w:cs="Times New Roman"/>
        </w:rPr>
        <w:t>-концертной работы в качестве солиста.</w:t>
      </w:r>
    </w:p>
    <w:p w14:paraId="32D62395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Ансамбль:</w:t>
      </w:r>
    </w:p>
    <w:p w14:paraId="5C1FEC29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сформированный комплекс навыков и умений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4FB3C35A" w14:textId="77777777" w:rsidR="00695494" w:rsidRPr="00695494" w:rsidRDefault="00BF6538" w:rsidP="00695494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знание ансамблевого репертуара, </w:t>
      </w:r>
      <w:r w:rsidR="00695494" w:rsidRPr="00695494">
        <w:rPr>
          <w:rFonts w:cs="Times New Roman"/>
        </w:rPr>
        <w:t>(музыкальных произведений, созданных для различных камерно-инструментальных составов) из произведений отечественных и зарубежных композиторов, способствующее формированию способности к коллективному творческому исполнительству;</w:t>
      </w:r>
    </w:p>
    <w:p w14:paraId="3E5A2119" w14:textId="77777777" w:rsidR="003E6177" w:rsidRPr="0021064B" w:rsidRDefault="00695494" w:rsidP="00695494">
      <w:pPr>
        <w:pStyle w:val="a9"/>
        <w:numPr>
          <w:ilvl w:val="0"/>
          <w:numId w:val="5"/>
        </w:numPr>
        <w:rPr>
          <w:rFonts w:cs="Times New Roman"/>
        </w:rPr>
      </w:pPr>
      <w:r w:rsidRPr="00695494">
        <w:rPr>
          <w:rFonts w:cs="Times New Roman"/>
        </w:rPr>
        <w:t>знание основных направлений камерно-ансамблевой музыки - эпохи барокко, в том числе сочинений И.С. Баха, венской классики, романтизма, русской музыки XIX века, отечественной и зарубежной музыки XX века;</w:t>
      </w:r>
    </w:p>
    <w:p w14:paraId="22B487E9" w14:textId="77777777" w:rsidR="003E6177" w:rsidRPr="0021064B" w:rsidRDefault="00BF6538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Фортепиано</w:t>
      </w:r>
      <w:r w:rsidR="003E6177" w:rsidRPr="0021064B">
        <w:rPr>
          <w:rFonts w:cs="Times New Roman"/>
        </w:rPr>
        <w:t>:</w:t>
      </w:r>
    </w:p>
    <w:p w14:paraId="02CEC898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инструментальных и художественных особенностей и возможностей фортепиано;</w:t>
      </w:r>
    </w:p>
    <w:p w14:paraId="51F2259E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в соответствии с программными требованиями музыкальных произведений, написанных для фортепиано зарубежными и отечественными композиторами;</w:t>
      </w:r>
    </w:p>
    <w:p w14:paraId="5199F34B" w14:textId="77777777" w:rsidR="003E6177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владение основными видами фортепианной техники, использование художественно оправданных технических приемов, позволяющих создавать художественный образ, соответствующий авторскому замыслу.</w:t>
      </w:r>
    </w:p>
    <w:p w14:paraId="1A176D60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Хоровой класс:</w:t>
      </w:r>
    </w:p>
    <w:p w14:paraId="0FCBA949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132A0BD8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lastRenderedPageBreak/>
        <w:t>умение передавать авторский замысел музыкального произведения с помощью органического сочетания слова и музыки;</w:t>
      </w:r>
    </w:p>
    <w:p w14:paraId="4F152B65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навыки коллективного хорового исполнительского творчества;</w:t>
      </w:r>
    </w:p>
    <w:p w14:paraId="7A2E97EE" w14:textId="77777777" w:rsidR="008D2790" w:rsidRDefault="00BF6538" w:rsidP="008D2790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сформированные практические навыки исполнения авторских, народных хоровых и вокальных ансамблевых произведений оте</w:t>
      </w:r>
      <w:r w:rsidR="00407F9E">
        <w:rPr>
          <w:rFonts w:cs="Times New Roman"/>
        </w:rPr>
        <w:t>чественной и зарубежной музыки.</w:t>
      </w:r>
    </w:p>
    <w:p w14:paraId="68878849" w14:textId="77777777" w:rsidR="003E6177" w:rsidRPr="008D2790" w:rsidRDefault="003E6177" w:rsidP="008D2790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8D2790">
        <w:rPr>
          <w:rFonts w:cs="Times New Roman"/>
        </w:rPr>
        <w:t>Сольфеджио:</w:t>
      </w:r>
    </w:p>
    <w:p w14:paraId="3284380E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профессиональной музыкальной терминологии;</w:t>
      </w:r>
    </w:p>
    <w:p w14:paraId="15673B45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умение </w:t>
      </w:r>
      <w:proofErr w:type="spellStart"/>
      <w:r w:rsidRPr="0021064B">
        <w:rPr>
          <w:rFonts w:cs="Times New Roman"/>
        </w:rPr>
        <w:t>сольфеджировать</w:t>
      </w:r>
      <w:proofErr w:type="spellEnd"/>
      <w:r w:rsidRPr="0021064B">
        <w:rPr>
          <w:rFonts w:cs="Times New Roman"/>
        </w:rPr>
        <w:t xml:space="preserve"> одноголосные, двухголосные музыкальные примеры, записывать музыкальные построения средней трудности с использованием навыков слухового анализа, анализировать аккордовые и интервальные цепочки;</w:t>
      </w:r>
    </w:p>
    <w:p w14:paraId="345972CD" w14:textId="77777777" w:rsidR="003E6177" w:rsidRPr="0021064B" w:rsidRDefault="00BF6538" w:rsidP="008D2790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импровизировать на заданные музыкальные темы или ритмические построения</w:t>
      </w:r>
      <w:r w:rsidR="008D2790">
        <w:rPr>
          <w:rFonts w:cs="Times New Roman"/>
        </w:rPr>
        <w:t>.</w:t>
      </w:r>
    </w:p>
    <w:p w14:paraId="6695E6CE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Слушание музыки:</w:t>
      </w:r>
    </w:p>
    <w:p w14:paraId="1FC45FDA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14:paraId="4B9E0111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способность проявлять эмоциональное сопереживание в процессе восприятия музыкального произведения;</w:t>
      </w:r>
    </w:p>
    <w:p w14:paraId="079BBEF9" w14:textId="77777777" w:rsidR="003E6177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14:paraId="7CFA091B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Музыкальная литература (зарубежная, отечественная):</w:t>
      </w:r>
    </w:p>
    <w:p w14:paraId="1F3C48EC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66C63FCD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творческих биографий зарубежных и отечественных композиторов согласно программным требованиям;</w:t>
      </w:r>
    </w:p>
    <w:p w14:paraId="5E8A92E8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0532BCA8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исполнять на музыкальном инструменте тематический материал пройденных музыкальных произведений;</w:t>
      </w:r>
    </w:p>
    <w:p w14:paraId="067C1B81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навыки по выполнению теоретического анализа музыкального произведения - формы, стилевых особенностей, жанровых черт, фактурных, метроритмических, ладовых особенностей;</w:t>
      </w:r>
    </w:p>
    <w:p w14:paraId="6237C641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основные стилистические направления, жанры;</w:t>
      </w:r>
    </w:p>
    <w:p w14:paraId="10BD93C4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особенностей национальных традиций</w:t>
      </w:r>
      <w:r w:rsidR="002A702A">
        <w:rPr>
          <w:rFonts w:cs="Times New Roman"/>
        </w:rPr>
        <w:t xml:space="preserve"> народов России</w:t>
      </w:r>
      <w:r w:rsidRPr="0021064B">
        <w:rPr>
          <w:rFonts w:cs="Times New Roman"/>
        </w:rPr>
        <w:t>;</w:t>
      </w:r>
    </w:p>
    <w:p w14:paraId="53DA8C1C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профессиональной музыкальной терминологии;</w:t>
      </w:r>
    </w:p>
    <w:p w14:paraId="023DFA13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основы эстетических взглядов, художественного вкуса, пробуждение интереса к музыкальному искусству и музыкальной деятельности;</w:t>
      </w:r>
    </w:p>
    <w:p w14:paraId="1EAF4D99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lastRenderedPageBreak/>
        <w:t>умение в устной и письменной форме излагать свои мысли о творчестве композиторов;</w:t>
      </w:r>
    </w:p>
    <w:p w14:paraId="46409DE2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определять на слух фрагменты того или иного изученного музыкального произведения;</w:t>
      </w:r>
    </w:p>
    <w:p w14:paraId="37F5B387" w14:textId="77777777" w:rsidR="003E6177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</w:t>
      </w:r>
    </w:p>
    <w:p w14:paraId="67F5265F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Элементарная теория музыки:</w:t>
      </w:r>
    </w:p>
    <w:p w14:paraId="42CDECAB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основных элементов музыкального языка (понятий - звукоряд, лад, интервалы, аккорды, диатоника, хроматика, отклонение, модуляция);</w:t>
      </w:r>
    </w:p>
    <w:p w14:paraId="70FD3402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первичные знания о строении музыкальной ткани, типах изложения музыкального материала;</w:t>
      </w:r>
    </w:p>
    <w:p w14:paraId="3CC13367" w14:textId="77777777" w:rsidR="002902D0" w:rsidRDefault="00BF6538" w:rsidP="002A702A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осуществлять элементарный анализ нотного текста с объяснением роли выразительных средств в конт</w:t>
      </w:r>
      <w:r w:rsidR="002A702A">
        <w:rPr>
          <w:rFonts w:cs="Times New Roman"/>
        </w:rPr>
        <w:t>ексте музыкального произведения.</w:t>
      </w:r>
    </w:p>
    <w:p w14:paraId="5ADDC7DD" w14:textId="77777777" w:rsidR="00035C36" w:rsidRDefault="00035C36" w:rsidP="00035C36">
      <w:pPr>
        <w:pStyle w:val="1"/>
      </w:pPr>
      <w:bookmarkStart w:id="3" w:name="_Toc489371690"/>
      <w:r>
        <w:t>Оценка качества реализации общеобразовательной программы</w:t>
      </w:r>
      <w:bookmarkEnd w:id="3"/>
    </w:p>
    <w:p w14:paraId="09495423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качества реализации программы </w:t>
      </w:r>
      <w:r w:rsidR="00D40EB3">
        <w:rPr>
          <w:rFonts w:cs="Times New Roman"/>
          <w:color w:val="auto"/>
        </w:rPr>
        <w:t>"</w:t>
      </w:r>
      <w:r w:rsidR="00A2399A">
        <w:rPr>
          <w:rFonts w:cs="Times New Roman"/>
          <w:color w:val="auto"/>
        </w:rPr>
        <w:t>Струнные инструменты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 ГБУДО г. Москвы </w:t>
      </w:r>
      <w:r w:rsidR="00D40EB3">
        <w:rPr>
          <w:rFonts w:cs="Times New Roman"/>
          <w:color w:val="auto"/>
        </w:rPr>
        <w:t>"</w:t>
      </w:r>
      <w:r w:rsidR="00636CBF" w:rsidRPr="00636CBF">
        <w:rPr>
          <w:rFonts w:cs="Times New Roman"/>
        </w:rPr>
        <w:t xml:space="preserve"> </w:t>
      </w:r>
      <w:r w:rsidR="00636CBF">
        <w:rPr>
          <w:rFonts w:cs="Times New Roman"/>
        </w:rPr>
        <w:t>ДМШ №76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включает в себя текущий контроль успеваемости, промежуточную и итоговую аттестацию обучающихся.</w:t>
      </w:r>
    </w:p>
    <w:p w14:paraId="5D2D76F0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Содержание промежуточной аттестации и условия ее проведения разрабатываются ГБУДО г. Москвы </w:t>
      </w:r>
      <w:r w:rsidR="00D40EB3">
        <w:rPr>
          <w:rFonts w:cs="Times New Roman"/>
          <w:color w:val="auto"/>
        </w:rPr>
        <w:t>"</w:t>
      </w:r>
      <w:r w:rsidR="00636CBF" w:rsidRPr="00636CBF">
        <w:rPr>
          <w:rFonts w:cs="Times New Roman"/>
        </w:rPr>
        <w:t xml:space="preserve"> </w:t>
      </w:r>
      <w:r w:rsidR="00636CBF">
        <w:rPr>
          <w:rFonts w:cs="Times New Roman"/>
        </w:rPr>
        <w:t>ДМШ №76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самостоятельно на основании ФГТ.</w:t>
      </w:r>
    </w:p>
    <w:p w14:paraId="3438C62E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Текущий контроль успеваемости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ребенка к занятиям, его старания и прилежность; качество выполнения предложенных заданий; инициативность и проявление самостоятельности как на уроке, так и во время домашней работы; темпы продвижения. На основании результатов текущего контроля выводятся четверные оценки. В качестве видов текущего контроля успеваемости используются академические концерты, прослушивания, контрольные работы, технические зачеты, устные опросы, письменные работы, тестирование, а также контрольный урок, который проводится преподавателем, ведущим пр</w:t>
      </w:r>
      <w:r w:rsidR="00C4517C">
        <w:rPr>
          <w:rFonts w:cs="Times New Roman"/>
          <w:color w:val="auto"/>
        </w:rPr>
        <w:t>едмет без присутствия комиссии.</w:t>
      </w:r>
    </w:p>
    <w:p w14:paraId="0117A942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Промежуточная аттестация определяет успешность развития учащегося и степень освоения им учебных задач в конце каждого полугодия учебного года. Промежуточная аттестация проводится в форме контрольных уроков, зачётов и экзаменов, которые могут 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полугодие учебного года учебных занятиях в счёт аудиторного времени, предусмотренного на учебный предмет. Экзамены проводятся за пределами </w:t>
      </w:r>
      <w:r w:rsidR="00DB7F19">
        <w:rPr>
          <w:rFonts w:cs="Times New Roman"/>
          <w:color w:val="auto"/>
        </w:rPr>
        <w:t xml:space="preserve">времени </w:t>
      </w:r>
      <w:r w:rsidRPr="00C4517C">
        <w:rPr>
          <w:rFonts w:cs="Times New Roman"/>
          <w:color w:val="auto"/>
        </w:rPr>
        <w:t xml:space="preserve">аудиторных учебных занятий в конце учебного года. По окончании полугодий учебного года оценки выставляются по каждому учебному предмету. В процессе промежуточной </w:t>
      </w:r>
      <w:r w:rsidRPr="00C4517C">
        <w:rPr>
          <w:rFonts w:cs="Times New Roman"/>
          <w:color w:val="auto"/>
        </w:rPr>
        <w:lastRenderedPageBreak/>
        <w:t>аттестации обучающихся в учебном году установлено не более трёх экзаменов и шести зачетов.</w:t>
      </w:r>
    </w:p>
    <w:p w14:paraId="03C4F497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На каждую промежуточную (экзаменационную) аттестацию составляется утверждаемое директором ГБУДО г. Москвы </w:t>
      </w:r>
      <w:r w:rsidR="00D40EB3">
        <w:rPr>
          <w:rFonts w:cs="Times New Roman"/>
          <w:color w:val="auto"/>
        </w:rPr>
        <w:t>"</w:t>
      </w:r>
      <w:r w:rsidR="00636CBF">
        <w:rPr>
          <w:rFonts w:cs="Times New Roman"/>
        </w:rPr>
        <w:t>ДМШ №</w:t>
      </w:r>
      <w:r w:rsidR="006565B9">
        <w:rPr>
          <w:rFonts w:cs="Times New Roman"/>
        </w:rPr>
        <w:t xml:space="preserve"> </w:t>
      </w:r>
      <w:r w:rsidR="00636CBF">
        <w:rPr>
          <w:rFonts w:cs="Times New Roman"/>
        </w:rPr>
        <w:t>76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расписание экзаменов, которое доводится до сведения обучающихся и педагогических работников не менее чем за две недели до начала проведения промежуточной (экзаменационной) аттестации. К экзамену допускаются обучающиеся, полностью выполнившие все учебные задания по учебным предметам, реализуемым в соответствующем учебном году.</w:t>
      </w:r>
      <w:r w:rsidR="007B14B4">
        <w:rPr>
          <w:rFonts w:cs="Times New Roman"/>
          <w:color w:val="auto"/>
        </w:rPr>
        <w:t xml:space="preserve"> Экзаменационные материалы и</w:t>
      </w:r>
      <w:r w:rsidRPr="00C4517C">
        <w:rPr>
          <w:rFonts w:cs="Times New Roman"/>
          <w:color w:val="auto"/>
        </w:rPr>
        <w:t xml:space="preserve"> репертуарный перечень составляются на основе программы учебного предмета и охватывают ее наи</w:t>
      </w:r>
      <w:r w:rsidR="007B14B4">
        <w:rPr>
          <w:rFonts w:cs="Times New Roman"/>
          <w:color w:val="auto"/>
        </w:rPr>
        <w:t>более актуальные разделы, темы.</w:t>
      </w:r>
    </w:p>
    <w:p w14:paraId="35E7ED65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В соответствии с требованиями ФГТ для аттестации обучающихся на соответствие их персональных достижений поэтапным требованиям программы </w:t>
      </w:r>
      <w:r w:rsidR="00D40EB3">
        <w:rPr>
          <w:rFonts w:cs="Times New Roman"/>
          <w:color w:val="auto"/>
        </w:rPr>
        <w:t>"</w:t>
      </w:r>
      <w:r w:rsidR="00A2399A">
        <w:rPr>
          <w:rFonts w:cs="Times New Roman"/>
          <w:color w:val="auto"/>
        </w:rPr>
        <w:t>Струнные инструменты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создан фонд оценочных средств для проведения текущего контроля успеваемости и промежуточной аттестации по учебным предметам. Эти фонды включают: объём и описание инструктивного материала для технических зачетов по учебному предмету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Специальность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контрольные вопросы и типовые задания для практических занятий, контрольных работ, зачетов и экзаменов по учебным предметам предметной области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Теория и история музыки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; тесты и компьютерные тестирующие программы; количество и примерную тематику исполнительских программ по учебным предметам предметной области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Музыкальное исполнительство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; тематику письменных работ, рефератов и т.п.</w:t>
      </w:r>
    </w:p>
    <w:p w14:paraId="1D8B04EE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Фонды оценочных средств соответствуют требованиям ФГТ по данной специальности, целям и задачам программы </w:t>
      </w:r>
      <w:r w:rsidR="00D40EB3">
        <w:rPr>
          <w:rFonts w:cs="Times New Roman"/>
          <w:color w:val="auto"/>
        </w:rPr>
        <w:t>"</w:t>
      </w:r>
      <w:r w:rsidR="00A2399A">
        <w:rPr>
          <w:rFonts w:cs="Times New Roman"/>
          <w:color w:val="auto"/>
        </w:rPr>
        <w:t>Струнные инструменты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и её учебному плану. Они обеспечивают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</w:p>
    <w:p w14:paraId="7948F2C1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Методическим советом ГБУДО г. Москвы </w:t>
      </w:r>
      <w:r w:rsidR="00D40EB3">
        <w:rPr>
          <w:rFonts w:cs="Times New Roman"/>
          <w:color w:val="auto"/>
        </w:rPr>
        <w:t>"</w:t>
      </w:r>
      <w:r w:rsidR="00636CBF">
        <w:rPr>
          <w:rFonts w:cs="Times New Roman"/>
        </w:rPr>
        <w:t>ДМШ №</w:t>
      </w:r>
      <w:r w:rsidR="006565B9">
        <w:rPr>
          <w:rFonts w:cs="Times New Roman"/>
        </w:rPr>
        <w:t xml:space="preserve"> </w:t>
      </w:r>
      <w:r w:rsidR="00636CBF">
        <w:rPr>
          <w:rFonts w:cs="Times New Roman"/>
        </w:rPr>
        <w:t>76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разработаны критерии оценок успеваемости обучающихся по программе </w:t>
      </w:r>
      <w:r w:rsidR="00D40EB3">
        <w:rPr>
          <w:rFonts w:cs="Times New Roman"/>
          <w:color w:val="auto"/>
        </w:rPr>
        <w:t>"</w:t>
      </w:r>
      <w:r w:rsidR="00A2399A">
        <w:rPr>
          <w:rFonts w:cs="Times New Roman"/>
          <w:color w:val="auto"/>
        </w:rPr>
        <w:t>Струнные инструменты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</w:t>
      </w:r>
    </w:p>
    <w:p w14:paraId="7E95BD36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качества подготовки обучающегося позволяют: определить уровень освоения обучающимся материала, предусмотренного учебной прог</w:t>
      </w:r>
      <w:r w:rsidR="000C5936">
        <w:rPr>
          <w:rFonts w:cs="Times New Roman"/>
          <w:color w:val="auto"/>
        </w:rPr>
        <w:t>р</w:t>
      </w:r>
      <w:r w:rsidRPr="00C4517C">
        <w:rPr>
          <w:rFonts w:cs="Times New Roman"/>
          <w:color w:val="auto"/>
        </w:rPr>
        <w:t>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14:paraId="5188BE6C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для различных форм аттестации:</w:t>
      </w:r>
    </w:p>
    <w:p w14:paraId="05FE0E2E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5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(отлично) выставляется при исчерпывающем выполнении поставленной задачи, за безупречное исполнение задания, в том случае, если </w:t>
      </w:r>
      <w:r w:rsidR="000C5936">
        <w:rPr>
          <w:rFonts w:cs="Times New Roman"/>
          <w:color w:val="auto"/>
        </w:rPr>
        <w:t>музыкальное произведение</w:t>
      </w:r>
      <w:r w:rsidRPr="00C4517C">
        <w:rPr>
          <w:rFonts w:cs="Times New Roman"/>
          <w:color w:val="auto"/>
        </w:rPr>
        <w:t xml:space="preserve"> исполнено 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14:paraId="7E729F1F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4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14:paraId="0E4F731B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lastRenderedPageBreak/>
        <w:t xml:space="preserve">Оценка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3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</w:t>
      </w:r>
      <w:r w:rsidR="000C5936">
        <w:rPr>
          <w:rFonts w:cs="Times New Roman"/>
          <w:color w:val="auto"/>
        </w:rPr>
        <w:t>музыкального произведения</w:t>
      </w:r>
      <w:r w:rsidRPr="00C4517C">
        <w:rPr>
          <w:rFonts w:cs="Times New Roman"/>
          <w:color w:val="auto"/>
        </w:rPr>
        <w:t>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</w:p>
    <w:p w14:paraId="18FF9C9E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2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14:paraId="212809A8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14:paraId="1807249C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Освоение обучающимися программы </w:t>
      </w:r>
      <w:r w:rsidR="00D40EB3">
        <w:rPr>
          <w:rFonts w:cs="Times New Roman"/>
          <w:color w:val="auto"/>
        </w:rPr>
        <w:t>"</w:t>
      </w:r>
      <w:r w:rsidR="00A2399A">
        <w:rPr>
          <w:rFonts w:cs="Times New Roman"/>
          <w:color w:val="auto"/>
        </w:rPr>
        <w:t>Струнные инструменты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завершается итоговой аттестацией обучающихся.</w:t>
      </w:r>
    </w:p>
    <w:p w14:paraId="65143F73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Итоговая аттестация проводится в форме выпускных экзаменов</w:t>
      </w:r>
      <w:r w:rsidR="00C4517C">
        <w:rPr>
          <w:rFonts w:cs="Times New Roman"/>
          <w:color w:val="auto"/>
        </w:rPr>
        <w:t xml:space="preserve"> по учебным предметам</w:t>
      </w:r>
      <w:r w:rsidRPr="00C4517C">
        <w:rPr>
          <w:rFonts w:cs="Times New Roman"/>
          <w:color w:val="auto"/>
        </w:rPr>
        <w:t>:</w:t>
      </w:r>
    </w:p>
    <w:p w14:paraId="54D30341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1) Специальность;</w:t>
      </w:r>
    </w:p>
    <w:p w14:paraId="3E30C4B5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2) Сольфеджио;</w:t>
      </w:r>
    </w:p>
    <w:p w14:paraId="6FF72366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По итогам выпускного экзамена выставляется оценка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отлично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хорошо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удовлетворительно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неудовлетворительно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 Временной интервал между выпускными экзаменами должен быть не менее трех календарных дней.</w:t>
      </w:r>
    </w:p>
    <w:p w14:paraId="7716037A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Требования к содержанию итоговой аттестации обучающихся и критерии оценок определены ГБУДО г. Москвы </w:t>
      </w:r>
      <w:r w:rsidR="00D40EB3">
        <w:rPr>
          <w:rFonts w:cs="Times New Roman"/>
          <w:color w:val="auto"/>
        </w:rPr>
        <w:t>"</w:t>
      </w:r>
      <w:r w:rsidR="00636CBF" w:rsidRPr="00636CBF">
        <w:rPr>
          <w:rFonts w:cs="Times New Roman"/>
        </w:rPr>
        <w:t xml:space="preserve"> </w:t>
      </w:r>
      <w:r w:rsidR="00636CBF">
        <w:rPr>
          <w:rFonts w:cs="Times New Roman"/>
        </w:rPr>
        <w:t>ДМШ №76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на основании ФГТ.</w:t>
      </w:r>
    </w:p>
    <w:p w14:paraId="2290503D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14:paraId="156303D0" w14:textId="77777777" w:rsidR="00FD3871" w:rsidRPr="00C4517C" w:rsidRDefault="00FD3871" w:rsidP="00FD3871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достаточный технический уровень владения инструментом для воссоздания художественного образа и стиля исполняемых произведений разных форм и жанров зарубежных и отечественных композиторов;</w:t>
      </w:r>
    </w:p>
    <w:p w14:paraId="1295F943" w14:textId="77777777" w:rsidR="00FD3871" w:rsidRPr="00C4517C" w:rsidRDefault="00FD3871" w:rsidP="00FD3871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знание профессиональной терминологии, исполнительского репертуара, в том числе ансамблевого;</w:t>
      </w:r>
    </w:p>
    <w:p w14:paraId="1E8849BF" w14:textId="77777777" w:rsidR="00FD3871" w:rsidRPr="00C4517C" w:rsidRDefault="00FD3871" w:rsidP="00FD3871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умение определять на слух, записывать, воспроизводить голосом интервальные, аккордовые и мелодические построения;</w:t>
      </w:r>
    </w:p>
    <w:p w14:paraId="6D81E605" w14:textId="77777777" w:rsidR="00FD3871" w:rsidRPr="00C4517C" w:rsidRDefault="00FD3871" w:rsidP="00FD3871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знание творческих биографий зарубежных и отечественных композиторов, </w:t>
      </w:r>
      <w:r w:rsidR="000C5936">
        <w:rPr>
          <w:rFonts w:cs="Times New Roman"/>
          <w:color w:val="auto"/>
        </w:rPr>
        <w:t xml:space="preserve">их </w:t>
      </w:r>
      <w:r w:rsidRPr="00C4517C">
        <w:rPr>
          <w:rFonts w:cs="Times New Roman"/>
          <w:color w:val="auto"/>
        </w:rPr>
        <w:t>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14:paraId="2B625284" w14:textId="77777777" w:rsidR="00404A23" w:rsidRPr="00FD3871" w:rsidRDefault="00FD3871" w:rsidP="00FD3871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наличие кругозора в области музыкального искусства и культуры</w:t>
      </w:r>
      <w:r w:rsidRPr="002A5B6B">
        <w:rPr>
          <w:rFonts w:cs="Times New Roman"/>
          <w:color w:val="auto"/>
        </w:rPr>
        <w:t>.</w:t>
      </w:r>
    </w:p>
    <w:p w14:paraId="76045FCD" w14:textId="77777777" w:rsidR="00664A98" w:rsidRPr="00664A98" w:rsidRDefault="00664A98" w:rsidP="00664A98">
      <w:pPr>
        <w:pStyle w:val="1"/>
        <w:jc w:val="left"/>
      </w:pPr>
      <w:r w:rsidRPr="00664A98">
        <w:t>Рабочие учебные планы</w:t>
      </w:r>
    </w:p>
    <w:p w14:paraId="20DC311D" w14:textId="77777777" w:rsidR="00664A98" w:rsidRPr="00664A98" w:rsidRDefault="00664A98" w:rsidP="00664A98">
      <w:pPr>
        <w:pStyle w:val="1"/>
        <w:jc w:val="left"/>
      </w:pPr>
      <w:r w:rsidRPr="00664A98">
        <w:t>Графики образовательного процесса</w:t>
      </w:r>
    </w:p>
    <w:p w14:paraId="651E8DDD" w14:textId="3E740828" w:rsidR="001B2194" w:rsidRPr="006B389E" w:rsidRDefault="00664A98" w:rsidP="00551087">
      <w:pPr>
        <w:pStyle w:val="1"/>
        <w:spacing w:after="160" w:line="259" w:lineRule="auto"/>
        <w:jc w:val="left"/>
        <w:rPr>
          <w:rFonts w:cs="Times New Roman"/>
        </w:rPr>
      </w:pPr>
      <w:r w:rsidRPr="006B389E">
        <w:rPr>
          <w:rFonts w:cs="Times New Roman"/>
        </w:rPr>
        <w:t>Программы учебных предметов</w:t>
      </w:r>
    </w:p>
    <w:p w14:paraId="7F6EE5AC" w14:textId="440C0E32" w:rsidR="00440A73" w:rsidRPr="00440A73" w:rsidRDefault="00004F85" w:rsidP="004A5E1D">
      <w:pPr>
        <w:pStyle w:val="1"/>
        <w:jc w:val="left"/>
        <w:rPr>
          <w:rFonts w:cs="Times New Roman"/>
        </w:rPr>
      </w:pPr>
      <w:bookmarkStart w:id="4" w:name="_Toc488321309"/>
      <w:r>
        <w:t>П</w:t>
      </w:r>
      <w:r w:rsidRPr="00004F85">
        <w:t>рограмм</w:t>
      </w:r>
      <w:r>
        <w:t>а</w:t>
      </w:r>
      <w:r w:rsidRPr="00004F85">
        <w:t xml:space="preserve"> творческой, методической и культурно-</w:t>
      </w:r>
      <w:r>
        <w:t xml:space="preserve">просветительской деятельности по направлению </w:t>
      </w:r>
      <w:r w:rsidR="00D40EB3">
        <w:t>"</w:t>
      </w:r>
      <w:r w:rsidR="00A2399A">
        <w:t>Струнные инструменты</w:t>
      </w:r>
      <w:r w:rsidR="00D40EB3">
        <w:t>"</w:t>
      </w:r>
      <w:r w:rsidR="006565B9">
        <w:t xml:space="preserve"> </w:t>
      </w:r>
      <w:bookmarkEnd w:id="4"/>
    </w:p>
    <w:p w14:paraId="7BB991C2" w14:textId="77777777" w:rsidR="00902AF7" w:rsidRPr="007C5B1A" w:rsidRDefault="00902AF7" w:rsidP="00902AF7">
      <w:pPr>
        <w:spacing w:after="160" w:line="256" w:lineRule="auto"/>
        <w:ind w:firstLine="0"/>
        <w:rPr>
          <w:rFonts w:cs="Times New Roman"/>
          <w:szCs w:val="24"/>
        </w:rPr>
      </w:pPr>
    </w:p>
    <w:sectPr w:rsidR="00902AF7" w:rsidRPr="007C5B1A" w:rsidSect="00D65277">
      <w:footerReference w:type="default" r:id="rId8"/>
      <w:pgSz w:w="11906" w:h="16838"/>
      <w:pgMar w:top="993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9218D" w14:textId="77777777" w:rsidR="00EE2F94" w:rsidRDefault="00EE2F94" w:rsidP="00AD1C68">
      <w:pPr>
        <w:spacing w:line="240" w:lineRule="auto"/>
      </w:pPr>
      <w:r>
        <w:separator/>
      </w:r>
    </w:p>
  </w:endnote>
  <w:endnote w:type="continuationSeparator" w:id="0">
    <w:p w14:paraId="6B97D665" w14:textId="77777777" w:rsidR="00EE2F94" w:rsidRDefault="00EE2F94" w:rsidP="00AD1C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943771"/>
      <w:docPartObj>
        <w:docPartGallery w:val="Page Numbers (Bottom of Page)"/>
        <w:docPartUnique/>
      </w:docPartObj>
    </w:sdtPr>
    <w:sdtEndPr/>
    <w:sdtContent>
      <w:p w14:paraId="33B1E678" w14:textId="77777777" w:rsidR="00AD1C68" w:rsidRDefault="00516F5C">
        <w:pPr>
          <w:pStyle w:val="af7"/>
          <w:jc w:val="right"/>
        </w:pPr>
        <w:r>
          <w:fldChar w:fldCharType="begin"/>
        </w:r>
        <w:r w:rsidR="00AD1C68">
          <w:instrText>PAGE   \* MERGEFORMAT</w:instrText>
        </w:r>
        <w:r>
          <w:fldChar w:fldCharType="separate"/>
        </w:r>
        <w:r w:rsidR="002A12E3">
          <w:rPr>
            <w:noProof/>
          </w:rPr>
          <w:t>1</w:t>
        </w:r>
        <w:r>
          <w:fldChar w:fldCharType="end"/>
        </w:r>
      </w:p>
    </w:sdtContent>
  </w:sdt>
  <w:p w14:paraId="4AE345B0" w14:textId="77777777" w:rsidR="00AD1C68" w:rsidRDefault="00AD1C68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F59FE" w14:textId="77777777" w:rsidR="00EE2F94" w:rsidRDefault="00EE2F94" w:rsidP="00AD1C68">
      <w:pPr>
        <w:spacing w:line="240" w:lineRule="auto"/>
      </w:pPr>
      <w:r>
        <w:separator/>
      </w:r>
    </w:p>
  </w:footnote>
  <w:footnote w:type="continuationSeparator" w:id="0">
    <w:p w14:paraId="1714A681" w14:textId="77777777" w:rsidR="00EE2F94" w:rsidRDefault="00EE2F94" w:rsidP="00AD1C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563BE"/>
    <w:multiLevelType w:val="hybridMultilevel"/>
    <w:tmpl w:val="67C80448"/>
    <w:lvl w:ilvl="0" w:tplc="65084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871C78"/>
    <w:multiLevelType w:val="hybridMultilevel"/>
    <w:tmpl w:val="23A84B58"/>
    <w:lvl w:ilvl="0" w:tplc="F1C48468">
      <w:start w:val="1"/>
      <w:numFmt w:val="upperRoman"/>
      <w:pStyle w:val="1"/>
      <w:lvlText w:val="%1."/>
      <w:lvlJc w:val="right"/>
      <w:pPr>
        <w:ind w:left="786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CD85D2D"/>
    <w:multiLevelType w:val="hybridMultilevel"/>
    <w:tmpl w:val="34C252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D3768A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A0F5827"/>
    <w:multiLevelType w:val="hybridMultilevel"/>
    <w:tmpl w:val="526430A0"/>
    <w:lvl w:ilvl="0" w:tplc="3DEE3E6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 w15:restartNumberingAfterBreak="0">
    <w:nsid w:val="1ECF30B3"/>
    <w:multiLevelType w:val="hybridMultilevel"/>
    <w:tmpl w:val="DB4A2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A6BD9"/>
    <w:multiLevelType w:val="hybridMultilevel"/>
    <w:tmpl w:val="B834475C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541739C"/>
    <w:multiLevelType w:val="hybridMultilevel"/>
    <w:tmpl w:val="F5B857D2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B18797C"/>
    <w:multiLevelType w:val="multilevel"/>
    <w:tmpl w:val="B7A25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DC927AE"/>
    <w:multiLevelType w:val="hybridMultilevel"/>
    <w:tmpl w:val="2EEC71A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13617F6"/>
    <w:multiLevelType w:val="hybridMultilevel"/>
    <w:tmpl w:val="B93264C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8D54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60E06E3"/>
    <w:multiLevelType w:val="hybridMultilevel"/>
    <w:tmpl w:val="E2A8F870"/>
    <w:lvl w:ilvl="0" w:tplc="1492A66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5D1D75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9686FA3"/>
    <w:multiLevelType w:val="hybridMultilevel"/>
    <w:tmpl w:val="43520706"/>
    <w:lvl w:ilvl="0" w:tplc="BDEEDF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A2585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C465D8C"/>
    <w:multiLevelType w:val="hybridMultilevel"/>
    <w:tmpl w:val="1B166DF0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D09051A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0D37FDF"/>
    <w:multiLevelType w:val="hybridMultilevel"/>
    <w:tmpl w:val="DCF06EAE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8434A6D"/>
    <w:multiLevelType w:val="hybridMultilevel"/>
    <w:tmpl w:val="E78465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89E60CD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8DD6ED7"/>
    <w:multiLevelType w:val="hybridMultilevel"/>
    <w:tmpl w:val="C848249C"/>
    <w:lvl w:ilvl="0" w:tplc="7E20375A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E76322A"/>
    <w:multiLevelType w:val="hybridMultilevel"/>
    <w:tmpl w:val="8E0C0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255335F"/>
    <w:multiLevelType w:val="hybridMultilevel"/>
    <w:tmpl w:val="F1AAAC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C5D6779"/>
    <w:multiLevelType w:val="hybridMultilevel"/>
    <w:tmpl w:val="8BAC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C05CD0"/>
    <w:multiLevelType w:val="multilevel"/>
    <w:tmpl w:val="B5C6F4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7"/>
  </w:num>
  <w:num w:numId="2">
    <w:abstractNumId w:val="1"/>
  </w:num>
  <w:num w:numId="3">
    <w:abstractNumId w:val="2"/>
  </w:num>
  <w:num w:numId="4">
    <w:abstractNumId w:val="11"/>
  </w:num>
  <w:num w:numId="5">
    <w:abstractNumId w:val="7"/>
  </w:num>
  <w:num w:numId="6">
    <w:abstractNumId w:val="27"/>
  </w:num>
  <w:num w:numId="7">
    <w:abstractNumId w:val="28"/>
  </w:num>
  <w:num w:numId="8">
    <w:abstractNumId w:val="4"/>
  </w:num>
  <w:num w:numId="9">
    <w:abstractNumId w:val="29"/>
  </w:num>
  <w:num w:numId="10">
    <w:abstractNumId w:val="13"/>
  </w:num>
  <w:num w:numId="11">
    <w:abstractNumId w:val="15"/>
  </w:num>
  <w:num w:numId="12">
    <w:abstractNumId w:val="9"/>
  </w:num>
  <w:num w:numId="13">
    <w:abstractNumId w:val="19"/>
  </w:num>
  <w:num w:numId="14">
    <w:abstractNumId w:val="30"/>
  </w:num>
  <w:num w:numId="15">
    <w:abstractNumId w:val="31"/>
  </w:num>
  <w:num w:numId="16">
    <w:abstractNumId w:val="10"/>
  </w:num>
  <w:num w:numId="17">
    <w:abstractNumId w:val="21"/>
  </w:num>
  <w:num w:numId="18">
    <w:abstractNumId w:val="12"/>
  </w:num>
  <w:num w:numId="19">
    <w:abstractNumId w:val="8"/>
  </w:num>
  <w:num w:numId="20">
    <w:abstractNumId w:val="0"/>
  </w:num>
  <w:num w:numId="21">
    <w:abstractNumId w:val="22"/>
  </w:num>
  <w:num w:numId="22">
    <w:abstractNumId w:val="26"/>
  </w:num>
  <w:num w:numId="23">
    <w:abstractNumId w:val="6"/>
  </w:num>
  <w:num w:numId="24">
    <w:abstractNumId w:val="18"/>
  </w:num>
  <w:num w:numId="25">
    <w:abstractNumId w:val="11"/>
    <w:lvlOverride w:ilvl="0">
      <w:startOverride w:val="1"/>
    </w:lvlOverride>
  </w:num>
  <w:num w:numId="26">
    <w:abstractNumId w:val="11"/>
  </w:num>
  <w:num w:numId="27">
    <w:abstractNumId w:val="11"/>
    <w:lvlOverride w:ilvl="0">
      <w:startOverride w:val="1"/>
    </w:lvlOverride>
  </w:num>
  <w:num w:numId="28">
    <w:abstractNumId w:val="11"/>
    <w:lvlOverride w:ilvl="0">
      <w:startOverride w:val="1"/>
    </w:lvlOverride>
  </w:num>
  <w:num w:numId="29">
    <w:abstractNumId w:val="11"/>
    <w:lvlOverride w:ilvl="0">
      <w:startOverride w:val="1"/>
    </w:lvlOverride>
  </w:num>
  <w:num w:numId="30">
    <w:abstractNumId w:val="5"/>
  </w:num>
  <w:num w:numId="31">
    <w:abstractNumId w:val="23"/>
  </w:num>
  <w:num w:numId="32">
    <w:abstractNumId w:val="16"/>
  </w:num>
  <w:num w:numId="33">
    <w:abstractNumId w:val="20"/>
  </w:num>
  <w:num w:numId="34">
    <w:abstractNumId w:val="3"/>
  </w:num>
  <w:num w:numId="35">
    <w:abstractNumId w:val="25"/>
  </w:num>
  <w:num w:numId="36">
    <w:abstractNumId w:val="26"/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</w:num>
  <w:num w:numId="39">
    <w:abstractNumId w:val="24"/>
  </w:num>
  <w:num w:numId="40">
    <w:abstractNumId w:val="2"/>
  </w:num>
  <w:num w:numId="41">
    <w:abstractNumId w:val="2"/>
    <w:lvlOverride w:ilvl="0">
      <w:startOverride w:val="1"/>
    </w:lvlOverride>
  </w:num>
  <w:num w:numId="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E46"/>
    <w:rsid w:val="00004F85"/>
    <w:rsid w:val="000220E4"/>
    <w:rsid w:val="000222B5"/>
    <w:rsid w:val="00024FC4"/>
    <w:rsid w:val="000318A1"/>
    <w:rsid w:val="00035C36"/>
    <w:rsid w:val="00036AE3"/>
    <w:rsid w:val="0005005F"/>
    <w:rsid w:val="00056879"/>
    <w:rsid w:val="00072D5A"/>
    <w:rsid w:val="000771DB"/>
    <w:rsid w:val="000825B0"/>
    <w:rsid w:val="00082B1B"/>
    <w:rsid w:val="000A3AE9"/>
    <w:rsid w:val="000B3100"/>
    <w:rsid w:val="000C5936"/>
    <w:rsid w:val="000D6CD1"/>
    <w:rsid w:val="000F1747"/>
    <w:rsid w:val="000F39AB"/>
    <w:rsid w:val="00105118"/>
    <w:rsid w:val="0010529D"/>
    <w:rsid w:val="00105F31"/>
    <w:rsid w:val="001200CC"/>
    <w:rsid w:val="00122FF3"/>
    <w:rsid w:val="00161DD6"/>
    <w:rsid w:val="001853AB"/>
    <w:rsid w:val="001919A3"/>
    <w:rsid w:val="00193BA0"/>
    <w:rsid w:val="001B2194"/>
    <w:rsid w:val="001B381C"/>
    <w:rsid w:val="001C0D48"/>
    <w:rsid w:val="001C7F12"/>
    <w:rsid w:val="001D242C"/>
    <w:rsid w:val="001D3583"/>
    <w:rsid w:val="001D38CA"/>
    <w:rsid w:val="001E7DDF"/>
    <w:rsid w:val="001F43FF"/>
    <w:rsid w:val="00202A7E"/>
    <w:rsid w:val="0020354B"/>
    <w:rsid w:val="0021064B"/>
    <w:rsid w:val="00216C55"/>
    <w:rsid w:val="00247619"/>
    <w:rsid w:val="002567BF"/>
    <w:rsid w:val="0027173D"/>
    <w:rsid w:val="00283378"/>
    <w:rsid w:val="002902D0"/>
    <w:rsid w:val="002956B4"/>
    <w:rsid w:val="002957CB"/>
    <w:rsid w:val="002A12E3"/>
    <w:rsid w:val="002A702A"/>
    <w:rsid w:val="002A7C7C"/>
    <w:rsid w:val="002D5389"/>
    <w:rsid w:val="002D6B08"/>
    <w:rsid w:val="003160B8"/>
    <w:rsid w:val="003445FC"/>
    <w:rsid w:val="0035731A"/>
    <w:rsid w:val="00357CB8"/>
    <w:rsid w:val="003803D8"/>
    <w:rsid w:val="00392B87"/>
    <w:rsid w:val="003A6D8D"/>
    <w:rsid w:val="003A7B0B"/>
    <w:rsid w:val="003B6580"/>
    <w:rsid w:val="003D52E5"/>
    <w:rsid w:val="003D73B7"/>
    <w:rsid w:val="003E1C36"/>
    <w:rsid w:val="003E3F36"/>
    <w:rsid w:val="003E6177"/>
    <w:rsid w:val="00404A23"/>
    <w:rsid w:val="00407F9E"/>
    <w:rsid w:val="004125CE"/>
    <w:rsid w:val="00413F15"/>
    <w:rsid w:val="00414FC3"/>
    <w:rsid w:val="00420F7A"/>
    <w:rsid w:val="00440A73"/>
    <w:rsid w:val="00451021"/>
    <w:rsid w:val="00452A81"/>
    <w:rsid w:val="0045333E"/>
    <w:rsid w:val="0045393B"/>
    <w:rsid w:val="0046602E"/>
    <w:rsid w:val="0046667D"/>
    <w:rsid w:val="0049305A"/>
    <w:rsid w:val="004A0F69"/>
    <w:rsid w:val="004A5B30"/>
    <w:rsid w:val="004A5E1D"/>
    <w:rsid w:val="004A7C98"/>
    <w:rsid w:val="004B4B78"/>
    <w:rsid w:val="004B50A1"/>
    <w:rsid w:val="004C727F"/>
    <w:rsid w:val="004D6E30"/>
    <w:rsid w:val="004D7EE1"/>
    <w:rsid w:val="004E5874"/>
    <w:rsid w:val="004F2E86"/>
    <w:rsid w:val="00501AD0"/>
    <w:rsid w:val="00516F5C"/>
    <w:rsid w:val="00521CED"/>
    <w:rsid w:val="005223E4"/>
    <w:rsid w:val="005278D0"/>
    <w:rsid w:val="005411A0"/>
    <w:rsid w:val="00550B0F"/>
    <w:rsid w:val="00551087"/>
    <w:rsid w:val="00551A41"/>
    <w:rsid w:val="00551F1E"/>
    <w:rsid w:val="00581596"/>
    <w:rsid w:val="0059435F"/>
    <w:rsid w:val="005A5E83"/>
    <w:rsid w:val="005B242E"/>
    <w:rsid w:val="005C001A"/>
    <w:rsid w:val="005D1D9D"/>
    <w:rsid w:val="005D6098"/>
    <w:rsid w:val="005E244E"/>
    <w:rsid w:val="00605DF9"/>
    <w:rsid w:val="00623497"/>
    <w:rsid w:val="006321DD"/>
    <w:rsid w:val="00636CBF"/>
    <w:rsid w:val="00640C98"/>
    <w:rsid w:val="00652BB5"/>
    <w:rsid w:val="006565B9"/>
    <w:rsid w:val="00657F4C"/>
    <w:rsid w:val="00661696"/>
    <w:rsid w:val="00664A98"/>
    <w:rsid w:val="00674B29"/>
    <w:rsid w:val="0067739C"/>
    <w:rsid w:val="00677520"/>
    <w:rsid w:val="0067756C"/>
    <w:rsid w:val="00686E46"/>
    <w:rsid w:val="00693EB4"/>
    <w:rsid w:val="00695494"/>
    <w:rsid w:val="006A233A"/>
    <w:rsid w:val="006A26D9"/>
    <w:rsid w:val="006A47E8"/>
    <w:rsid w:val="006B389E"/>
    <w:rsid w:val="006C56D7"/>
    <w:rsid w:val="006C57B7"/>
    <w:rsid w:val="006F5AF0"/>
    <w:rsid w:val="00704BFA"/>
    <w:rsid w:val="007071F6"/>
    <w:rsid w:val="00722A6D"/>
    <w:rsid w:val="007236F4"/>
    <w:rsid w:val="00726A96"/>
    <w:rsid w:val="0072700A"/>
    <w:rsid w:val="00744B24"/>
    <w:rsid w:val="00762E47"/>
    <w:rsid w:val="00770E99"/>
    <w:rsid w:val="00791802"/>
    <w:rsid w:val="007A0213"/>
    <w:rsid w:val="007A4F71"/>
    <w:rsid w:val="007A577E"/>
    <w:rsid w:val="007A5AF8"/>
    <w:rsid w:val="007B14B4"/>
    <w:rsid w:val="007B1D93"/>
    <w:rsid w:val="007B1E9A"/>
    <w:rsid w:val="007C16C8"/>
    <w:rsid w:val="007D22A4"/>
    <w:rsid w:val="007D740B"/>
    <w:rsid w:val="007E000D"/>
    <w:rsid w:val="008127E1"/>
    <w:rsid w:val="00822054"/>
    <w:rsid w:val="0082421D"/>
    <w:rsid w:val="00836392"/>
    <w:rsid w:val="00836BF6"/>
    <w:rsid w:val="0084392F"/>
    <w:rsid w:val="008470AD"/>
    <w:rsid w:val="0085632E"/>
    <w:rsid w:val="00857931"/>
    <w:rsid w:val="00866EB8"/>
    <w:rsid w:val="00867D61"/>
    <w:rsid w:val="0088756A"/>
    <w:rsid w:val="00894A8F"/>
    <w:rsid w:val="008961B8"/>
    <w:rsid w:val="008A4E50"/>
    <w:rsid w:val="008A59A8"/>
    <w:rsid w:val="008D1628"/>
    <w:rsid w:val="008D2790"/>
    <w:rsid w:val="008D62C4"/>
    <w:rsid w:val="008E49CE"/>
    <w:rsid w:val="008F1DDD"/>
    <w:rsid w:val="009006D1"/>
    <w:rsid w:val="0090155E"/>
    <w:rsid w:val="00902AF7"/>
    <w:rsid w:val="00906DDD"/>
    <w:rsid w:val="00910006"/>
    <w:rsid w:val="009202DC"/>
    <w:rsid w:val="00920714"/>
    <w:rsid w:val="00930883"/>
    <w:rsid w:val="00934A4B"/>
    <w:rsid w:val="009408BE"/>
    <w:rsid w:val="00942DDF"/>
    <w:rsid w:val="00945CFF"/>
    <w:rsid w:val="009628C8"/>
    <w:rsid w:val="009B1A07"/>
    <w:rsid w:val="009B343F"/>
    <w:rsid w:val="009C7658"/>
    <w:rsid w:val="009D0D07"/>
    <w:rsid w:val="009D2DA3"/>
    <w:rsid w:val="009F077A"/>
    <w:rsid w:val="00A02F01"/>
    <w:rsid w:val="00A16240"/>
    <w:rsid w:val="00A2399A"/>
    <w:rsid w:val="00A26E1A"/>
    <w:rsid w:val="00A50A0C"/>
    <w:rsid w:val="00A50D8D"/>
    <w:rsid w:val="00A5390F"/>
    <w:rsid w:val="00A575BC"/>
    <w:rsid w:val="00A67CB4"/>
    <w:rsid w:val="00A762D0"/>
    <w:rsid w:val="00AA55DA"/>
    <w:rsid w:val="00AA5F85"/>
    <w:rsid w:val="00AA717C"/>
    <w:rsid w:val="00AB21F6"/>
    <w:rsid w:val="00AC11A5"/>
    <w:rsid w:val="00AC4852"/>
    <w:rsid w:val="00AD1C68"/>
    <w:rsid w:val="00AD5D5B"/>
    <w:rsid w:val="00AE0144"/>
    <w:rsid w:val="00AE2994"/>
    <w:rsid w:val="00AF36B5"/>
    <w:rsid w:val="00B022DE"/>
    <w:rsid w:val="00B03019"/>
    <w:rsid w:val="00B14DA2"/>
    <w:rsid w:val="00B1534D"/>
    <w:rsid w:val="00B40308"/>
    <w:rsid w:val="00B423A3"/>
    <w:rsid w:val="00B435C8"/>
    <w:rsid w:val="00B4637A"/>
    <w:rsid w:val="00B46924"/>
    <w:rsid w:val="00B5749E"/>
    <w:rsid w:val="00B771D6"/>
    <w:rsid w:val="00B95990"/>
    <w:rsid w:val="00BD1227"/>
    <w:rsid w:val="00BD4602"/>
    <w:rsid w:val="00BE2A0C"/>
    <w:rsid w:val="00BF6538"/>
    <w:rsid w:val="00C31B6A"/>
    <w:rsid w:val="00C36443"/>
    <w:rsid w:val="00C411BD"/>
    <w:rsid w:val="00C4517C"/>
    <w:rsid w:val="00C5397F"/>
    <w:rsid w:val="00C61E48"/>
    <w:rsid w:val="00C64063"/>
    <w:rsid w:val="00C74A8C"/>
    <w:rsid w:val="00C76452"/>
    <w:rsid w:val="00C83CA8"/>
    <w:rsid w:val="00C87A43"/>
    <w:rsid w:val="00CA13EF"/>
    <w:rsid w:val="00CA1824"/>
    <w:rsid w:val="00CA56D5"/>
    <w:rsid w:val="00CB37AD"/>
    <w:rsid w:val="00CC0394"/>
    <w:rsid w:val="00CD2319"/>
    <w:rsid w:val="00CD399E"/>
    <w:rsid w:val="00CD59FB"/>
    <w:rsid w:val="00CD7E23"/>
    <w:rsid w:val="00CE1385"/>
    <w:rsid w:val="00CE4E38"/>
    <w:rsid w:val="00D01A8E"/>
    <w:rsid w:val="00D030FE"/>
    <w:rsid w:val="00D0694C"/>
    <w:rsid w:val="00D23D30"/>
    <w:rsid w:val="00D40EB3"/>
    <w:rsid w:val="00D5071C"/>
    <w:rsid w:val="00D628C7"/>
    <w:rsid w:val="00D65277"/>
    <w:rsid w:val="00D70F2D"/>
    <w:rsid w:val="00D75D9C"/>
    <w:rsid w:val="00D777EB"/>
    <w:rsid w:val="00D83B74"/>
    <w:rsid w:val="00D93ACB"/>
    <w:rsid w:val="00DA1339"/>
    <w:rsid w:val="00DA4BAE"/>
    <w:rsid w:val="00DB7F19"/>
    <w:rsid w:val="00DD11BF"/>
    <w:rsid w:val="00DD25A9"/>
    <w:rsid w:val="00DD676A"/>
    <w:rsid w:val="00DE0013"/>
    <w:rsid w:val="00DE3DFB"/>
    <w:rsid w:val="00DE61B3"/>
    <w:rsid w:val="00E07D49"/>
    <w:rsid w:val="00E1509B"/>
    <w:rsid w:val="00E40ACF"/>
    <w:rsid w:val="00E55E35"/>
    <w:rsid w:val="00E94D77"/>
    <w:rsid w:val="00E96DD5"/>
    <w:rsid w:val="00EA40F3"/>
    <w:rsid w:val="00EA7116"/>
    <w:rsid w:val="00EB1221"/>
    <w:rsid w:val="00EC08CA"/>
    <w:rsid w:val="00EC2AE4"/>
    <w:rsid w:val="00EC38AF"/>
    <w:rsid w:val="00EE2F94"/>
    <w:rsid w:val="00EE47DF"/>
    <w:rsid w:val="00EF4778"/>
    <w:rsid w:val="00F02664"/>
    <w:rsid w:val="00F12C7A"/>
    <w:rsid w:val="00F12CF5"/>
    <w:rsid w:val="00F477B4"/>
    <w:rsid w:val="00F50814"/>
    <w:rsid w:val="00F638D0"/>
    <w:rsid w:val="00F720E3"/>
    <w:rsid w:val="00F8330B"/>
    <w:rsid w:val="00F87D6A"/>
    <w:rsid w:val="00F90B83"/>
    <w:rsid w:val="00F943CE"/>
    <w:rsid w:val="00FA1CDF"/>
    <w:rsid w:val="00FA6463"/>
    <w:rsid w:val="00FD0CCE"/>
    <w:rsid w:val="00FD3871"/>
    <w:rsid w:val="00FD4F3F"/>
    <w:rsid w:val="00FD6F5E"/>
    <w:rsid w:val="00FE1E59"/>
    <w:rsid w:val="00FE249B"/>
    <w:rsid w:val="00FE77A9"/>
    <w:rsid w:val="00FE79BA"/>
    <w:rsid w:val="00FF00CA"/>
    <w:rsid w:val="00FF0850"/>
    <w:rsid w:val="00FF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C27D5"/>
  <w15:docId w15:val="{AC4BF5DB-55D6-41C8-8E34-BA7D85D1F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74B29"/>
    <w:pPr>
      <w:keepNext/>
      <w:keepLines/>
      <w:numPr>
        <w:numId w:val="3"/>
      </w:numPr>
      <w:spacing w:before="240" w:after="24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674B29"/>
    <w:pPr>
      <w:keepNext/>
      <w:keepLines/>
      <w:numPr>
        <w:numId w:val="26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qFormat/>
    <w:rsid w:val="003E6177"/>
    <w:pPr>
      <w:ind w:left="720"/>
    </w:pPr>
  </w:style>
  <w:style w:type="paragraph" w:styleId="aa">
    <w:name w:val="Balloon Text"/>
    <w:basedOn w:val="a"/>
    <w:link w:val="ab"/>
    <w:uiPriority w:val="99"/>
    <w:semiHidden/>
    <w:unhideWhenUsed/>
    <w:rsid w:val="00D75D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75D9C"/>
    <w:rPr>
      <w:rFonts w:ascii="Segoe UI" w:hAnsi="Segoe UI" w:cs="Segoe UI"/>
      <w:color w:val="000000" w:themeColor="text1"/>
      <w:sz w:val="18"/>
      <w:szCs w:val="18"/>
    </w:rPr>
  </w:style>
  <w:style w:type="paragraph" w:customStyle="1" w:styleId="ac">
    <w:name w:val="ПДО абзац"/>
    <w:basedOn w:val="a"/>
    <w:link w:val="ad"/>
    <w:qFormat/>
    <w:rsid w:val="00DD11BF"/>
  </w:style>
  <w:style w:type="character" w:customStyle="1" w:styleId="ad">
    <w:name w:val="ПДО абзац Знак"/>
    <w:basedOn w:val="a0"/>
    <w:link w:val="ac"/>
    <w:rsid w:val="00DD11BF"/>
    <w:rPr>
      <w:rFonts w:ascii="Times New Roman" w:hAnsi="Times New Roman"/>
      <w:color w:val="000000" w:themeColor="text1"/>
      <w:sz w:val="24"/>
    </w:rPr>
  </w:style>
  <w:style w:type="character" w:styleId="ae">
    <w:name w:val="annotation reference"/>
    <w:basedOn w:val="a0"/>
    <w:uiPriority w:val="99"/>
    <w:semiHidden/>
    <w:unhideWhenUsed/>
    <w:rsid w:val="003E3F3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E3F3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E3F36"/>
    <w:rPr>
      <w:rFonts w:ascii="Times New Roman" w:hAnsi="Times New Roman"/>
      <w:color w:val="000000" w:themeColor="text1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3F3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E3F36"/>
    <w:rPr>
      <w:rFonts w:ascii="Times New Roman" w:hAnsi="Times New Roman"/>
      <w:b/>
      <w:bCs/>
      <w:color w:val="000000" w:themeColor="text1"/>
      <w:sz w:val="20"/>
      <w:szCs w:val="20"/>
    </w:rPr>
  </w:style>
  <w:style w:type="paragraph" w:customStyle="1" w:styleId="af3">
    <w:name w:val="ОП Заголовок"/>
    <w:basedOn w:val="1"/>
    <w:link w:val="af4"/>
    <w:qFormat/>
    <w:rsid w:val="003A6D8D"/>
    <w:rPr>
      <w:rFonts w:cs="Times New Roman"/>
    </w:rPr>
  </w:style>
  <w:style w:type="character" w:customStyle="1" w:styleId="af4">
    <w:name w:val="ОП Заголовок Знак"/>
    <w:basedOn w:val="10"/>
    <w:link w:val="af3"/>
    <w:rsid w:val="003A6D8D"/>
    <w:rPr>
      <w:rFonts w:ascii="Times New Roman" w:eastAsiaTheme="majorEastAsia" w:hAnsi="Times New Roman" w:cs="Times New Roman"/>
      <w:b/>
      <w:color w:val="000000" w:themeColor="text1"/>
      <w:sz w:val="28"/>
      <w:szCs w:val="32"/>
    </w:rPr>
  </w:style>
  <w:style w:type="paragraph" w:styleId="af5">
    <w:name w:val="header"/>
    <w:basedOn w:val="a"/>
    <w:link w:val="af6"/>
    <w:uiPriority w:val="99"/>
    <w:unhideWhenUsed/>
    <w:rsid w:val="00AD1C68"/>
    <w:pPr>
      <w:tabs>
        <w:tab w:val="center" w:pos="4677"/>
        <w:tab w:val="right" w:pos="9355"/>
      </w:tabs>
      <w:spacing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AD1C68"/>
    <w:rPr>
      <w:rFonts w:ascii="Times New Roman" w:hAnsi="Times New Roman"/>
      <w:color w:val="000000" w:themeColor="text1"/>
      <w:sz w:val="24"/>
    </w:rPr>
  </w:style>
  <w:style w:type="paragraph" w:styleId="af7">
    <w:name w:val="footer"/>
    <w:basedOn w:val="a"/>
    <w:link w:val="af8"/>
    <w:uiPriority w:val="99"/>
    <w:unhideWhenUsed/>
    <w:rsid w:val="00AD1C68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AD1C68"/>
    <w:rPr>
      <w:rFonts w:ascii="Times New Roman" w:hAnsi="Times New Roman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B2A5A-7C34-4DCD-BE61-3D02D4626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14</Pages>
  <Words>5112</Words>
  <Characters>29141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 Константин</dc:creator>
  <cp:keywords/>
  <dc:description/>
  <cp:lastModifiedBy>User</cp:lastModifiedBy>
  <cp:revision>61</cp:revision>
  <cp:lastPrinted>2019-10-04T13:16:00Z</cp:lastPrinted>
  <dcterms:created xsi:type="dcterms:W3CDTF">2017-05-04T15:37:00Z</dcterms:created>
  <dcterms:modified xsi:type="dcterms:W3CDTF">2026-10-06T09:36:00Z</dcterms:modified>
</cp:coreProperties>
</file>